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AC197" w14:textId="77777777" w:rsidR="001B600D" w:rsidRPr="004A17AC" w:rsidRDefault="001B600D">
      <w:pPr>
        <w:pStyle w:val="Normal1"/>
        <w:jc w:val="center"/>
        <w:rPr>
          <w:rFonts w:asciiTheme="minorHAnsi" w:hAnsiTheme="minorHAnsi"/>
          <w:b/>
        </w:rPr>
      </w:pPr>
      <w:r w:rsidRPr="004A17AC">
        <w:rPr>
          <w:rFonts w:asciiTheme="minorHAnsi" w:hAnsiTheme="minorHAnsi" w:cs="Times New Roman"/>
          <w:b/>
        </w:rPr>
        <w:t>IZAAK WALTON LEAGUE, AMES CHAPTER</w:t>
      </w:r>
    </w:p>
    <w:p w14:paraId="76817C31" w14:textId="326B71DD" w:rsidR="001B600D" w:rsidRPr="00943BCA" w:rsidRDefault="00CF3797">
      <w:pPr>
        <w:pStyle w:val="Normal1"/>
        <w:jc w:val="center"/>
        <w:rPr>
          <w:rFonts w:asciiTheme="minorHAnsi" w:hAnsiTheme="minorHAnsi"/>
        </w:rPr>
      </w:pPr>
      <w:r w:rsidRPr="00943BCA">
        <w:rPr>
          <w:rFonts w:asciiTheme="minorHAnsi" w:hAnsiTheme="minorHAnsi" w:cs="Times New Roman"/>
          <w:b/>
        </w:rPr>
        <w:t>B</w:t>
      </w:r>
      <w:r w:rsidR="009865C3">
        <w:rPr>
          <w:rFonts w:asciiTheme="minorHAnsi" w:hAnsiTheme="minorHAnsi" w:cs="Times New Roman"/>
          <w:b/>
        </w:rPr>
        <w:t>OARD OF DIRECTORS MEETING Minutes</w:t>
      </w:r>
    </w:p>
    <w:p w14:paraId="608668CC" w14:textId="5D497D2D" w:rsidR="001B600D" w:rsidRPr="00943BCA" w:rsidRDefault="00413CD1">
      <w:pPr>
        <w:pStyle w:val="Normal1"/>
        <w:jc w:val="center"/>
        <w:rPr>
          <w:rFonts w:asciiTheme="minorHAnsi" w:hAnsiTheme="minorHAnsi"/>
        </w:rPr>
      </w:pPr>
      <w:proofErr w:type="spellStart"/>
      <w:r w:rsidRPr="00943BCA">
        <w:rPr>
          <w:rFonts w:asciiTheme="minorHAnsi" w:eastAsia="Times New Roman" w:hAnsiTheme="minorHAnsi" w:cs="Times New Roman"/>
          <w:b/>
          <w:bCs/>
        </w:rPr>
        <w:t>Izaak</w:t>
      </w:r>
      <w:proofErr w:type="spellEnd"/>
      <w:r w:rsidR="00FE2E1F" w:rsidRPr="00943BCA">
        <w:rPr>
          <w:rFonts w:asciiTheme="minorHAnsi" w:eastAsia="Times New Roman" w:hAnsiTheme="minorHAnsi" w:cs="Times New Roman"/>
          <w:b/>
          <w:bCs/>
        </w:rPr>
        <w:t xml:space="preserve"> Walton Chapter House</w:t>
      </w:r>
      <w:r w:rsidR="0046232F" w:rsidRPr="00943BCA">
        <w:rPr>
          <w:rFonts w:asciiTheme="minorHAnsi" w:eastAsia="Times New Roman" w:hAnsiTheme="minorHAnsi" w:cs="Times New Roman"/>
          <w:b/>
          <w:bCs/>
        </w:rPr>
        <w:t xml:space="preserve"> </w:t>
      </w:r>
      <w:r w:rsidR="00A71671">
        <w:rPr>
          <w:rFonts w:asciiTheme="minorHAnsi" w:eastAsia="Times New Roman" w:hAnsiTheme="minorHAnsi" w:cs="Times New Roman"/>
          <w:b/>
          <w:bCs/>
        </w:rPr>
        <w:t>April 7</w:t>
      </w:r>
      <w:r w:rsidR="009D2B3B">
        <w:rPr>
          <w:rFonts w:asciiTheme="minorHAnsi" w:eastAsia="Times New Roman" w:hAnsiTheme="minorHAnsi" w:cs="Times New Roman"/>
          <w:b/>
          <w:bCs/>
        </w:rPr>
        <w:t>, 2020;</w:t>
      </w:r>
      <w:r w:rsidR="004A17AC">
        <w:rPr>
          <w:rFonts w:asciiTheme="minorHAnsi" w:eastAsia="Times New Roman" w:hAnsiTheme="minorHAnsi" w:cs="Times New Roman"/>
          <w:b/>
          <w:bCs/>
        </w:rPr>
        <w:t xml:space="preserve"> 6:15</w:t>
      </w:r>
      <w:r w:rsidR="22342954" w:rsidRPr="00943BCA">
        <w:rPr>
          <w:rFonts w:asciiTheme="minorHAnsi" w:eastAsia="Times New Roman" w:hAnsiTheme="minorHAnsi" w:cs="Times New Roman"/>
          <w:b/>
          <w:bCs/>
        </w:rPr>
        <w:t>p.m.</w:t>
      </w:r>
    </w:p>
    <w:p w14:paraId="1F6F43D6" w14:textId="77777777" w:rsidR="001B600D" w:rsidRPr="00943BCA" w:rsidRDefault="001B600D">
      <w:pPr>
        <w:pStyle w:val="Normal1"/>
        <w:rPr>
          <w:rFonts w:asciiTheme="minorHAnsi" w:hAnsiTheme="minorHAnsi"/>
        </w:rPr>
      </w:pPr>
    </w:p>
    <w:p w14:paraId="0A8A2789" w14:textId="5B7EF2D8" w:rsidR="00B750EA" w:rsidRPr="004A17AC" w:rsidRDefault="00C21B92" w:rsidP="00B750EA">
      <w:pPr>
        <w:pStyle w:val="Normal1"/>
        <w:numPr>
          <w:ilvl w:val="0"/>
          <w:numId w:val="3"/>
        </w:numPr>
        <w:rPr>
          <w:rFonts w:asciiTheme="minorHAnsi" w:hAnsiTheme="minorHAnsi"/>
        </w:rPr>
      </w:pPr>
      <w:r w:rsidRPr="004A17AC">
        <w:rPr>
          <w:rFonts w:asciiTheme="minorHAnsi" w:hAnsiTheme="minorHAnsi" w:cs="Times New Roman"/>
        </w:rPr>
        <w:t>Called to order</w:t>
      </w:r>
      <w:r w:rsidR="00127524" w:rsidRPr="004A17AC">
        <w:rPr>
          <w:rFonts w:asciiTheme="minorHAnsi" w:hAnsiTheme="minorHAnsi" w:cs="Times New Roman"/>
        </w:rPr>
        <w:t xml:space="preserve"> by:</w:t>
      </w:r>
      <w:r w:rsidR="00123578">
        <w:rPr>
          <w:rFonts w:asciiTheme="minorHAnsi" w:hAnsiTheme="minorHAnsi" w:cs="Times New Roman"/>
        </w:rPr>
        <w:t xml:space="preserve"> Jake </w:t>
      </w:r>
      <w:proofErr w:type="spellStart"/>
      <w:r w:rsidR="00123578">
        <w:rPr>
          <w:rFonts w:asciiTheme="minorHAnsi" w:hAnsiTheme="minorHAnsi" w:cs="Times New Roman"/>
        </w:rPr>
        <w:t>Strohm</w:t>
      </w:r>
      <w:proofErr w:type="spellEnd"/>
    </w:p>
    <w:p w14:paraId="711B6E7C" w14:textId="77777777" w:rsidR="00883F11" w:rsidRPr="004A17AC" w:rsidRDefault="001B600D" w:rsidP="00883F11">
      <w:pPr>
        <w:pStyle w:val="Normal1"/>
        <w:numPr>
          <w:ilvl w:val="0"/>
          <w:numId w:val="3"/>
        </w:numPr>
        <w:rPr>
          <w:rFonts w:asciiTheme="minorHAnsi" w:hAnsiTheme="minorHAnsi"/>
        </w:rPr>
      </w:pPr>
      <w:r w:rsidRPr="004A17AC">
        <w:rPr>
          <w:rFonts w:asciiTheme="minorHAnsi" w:hAnsiTheme="minorHAnsi" w:cs="Times New Roman"/>
        </w:rPr>
        <w:t xml:space="preserve">Roll call: </w:t>
      </w:r>
    </w:p>
    <w:p w14:paraId="446A8255" w14:textId="5E25C0B1" w:rsidR="00A32D76" w:rsidRPr="004A17AC" w:rsidRDefault="001B600D" w:rsidP="00D02353">
      <w:pPr>
        <w:pStyle w:val="Normal1"/>
        <w:numPr>
          <w:ilvl w:val="1"/>
          <w:numId w:val="3"/>
        </w:numPr>
        <w:rPr>
          <w:rFonts w:asciiTheme="minorHAnsi" w:hAnsiTheme="minorHAnsi"/>
        </w:rPr>
      </w:pPr>
      <w:r w:rsidRPr="004A17AC">
        <w:rPr>
          <w:rFonts w:asciiTheme="minorHAnsi" w:hAnsiTheme="minorHAnsi" w:cs="Times New Roman"/>
        </w:rPr>
        <w:t>Board:</w:t>
      </w:r>
      <w:r w:rsidR="007C69AE" w:rsidRPr="004A17AC">
        <w:rPr>
          <w:rFonts w:asciiTheme="minorHAnsi" w:hAnsiTheme="minorHAnsi" w:cs="Times New Roman"/>
        </w:rPr>
        <w:t xml:space="preserve"> </w:t>
      </w:r>
      <w:r w:rsidR="009D2B3B">
        <w:rPr>
          <w:rFonts w:asciiTheme="minorHAnsi" w:hAnsiTheme="minorHAnsi" w:cs="Times New Roman"/>
        </w:rPr>
        <w:t>(See Roll Sheet)</w:t>
      </w:r>
    </w:p>
    <w:p w14:paraId="3E61D8FA" w14:textId="53F6268F" w:rsidR="00362231" w:rsidRPr="004A17AC" w:rsidRDefault="00C165AC" w:rsidP="00362231">
      <w:pPr>
        <w:pStyle w:val="Normal1"/>
        <w:numPr>
          <w:ilvl w:val="1"/>
          <w:numId w:val="3"/>
        </w:numPr>
        <w:rPr>
          <w:rFonts w:asciiTheme="minorHAnsi" w:hAnsiTheme="minorHAnsi"/>
        </w:rPr>
      </w:pPr>
      <w:r w:rsidRPr="004A17AC">
        <w:rPr>
          <w:rFonts w:asciiTheme="minorHAnsi" w:eastAsia="Times New Roman" w:hAnsiTheme="minorHAnsi" w:cs="Times New Roman"/>
        </w:rPr>
        <w:t>Excused</w:t>
      </w:r>
      <w:r w:rsidR="00EF4919" w:rsidRPr="004A17AC">
        <w:rPr>
          <w:rFonts w:asciiTheme="minorHAnsi" w:eastAsia="Times New Roman" w:hAnsiTheme="minorHAnsi" w:cs="Times New Roman"/>
        </w:rPr>
        <w:t>:</w:t>
      </w:r>
      <w:r w:rsidR="00367B83" w:rsidRPr="004A17AC">
        <w:rPr>
          <w:rFonts w:asciiTheme="minorHAnsi" w:eastAsia="Times New Roman" w:hAnsiTheme="minorHAnsi" w:cs="Times New Roman"/>
        </w:rPr>
        <w:t xml:space="preserve"> </w:t>
      </w:r>
      <w:r w:rsidR="009D2B3B">
        <w:rPr>
          <w:rFonts w:asciiTheme="minorHAnsi" w:eastAsia="Times New Roman" w:hAnsiTheme="minorHAnsi" w:cs="Times New Roman"/>
        </w:rPr>
        <w:t>(See Roll Sheet)</w:t>
      </w:r>
    </w:p>
    <w:p w14:paraId="2652ABB9" w14:textId="5ACB2957" w:rsidR="00B750EA" w:rsidRPr="004A17AC" w:rsidRDefault="00684F9A" w:rsidP="00B750EA">
      <w:pPr>
        <w:pStyle w:val="Normal1"/>
        <w:numPr>
          <w:ilvl w:val="0"/>
          <w:numId w:val="3"/>
        </w:numPr>
        <w:rPr>
          <w:rFonts w:asciiTheme="minorHAnsi" w:hAnsiTheme="minorHAnsi"/>
        </w:rPr>
      </w:pPr>
      <w:r w:rsidRPr="004A17AC">
        <w:rPr>
          <w:rFonts w:asciiTheme="minorHAnsi" w:hAnsiTheme="minorHAnsi" w:cs="Times New Roman"/>
        </w:rPr>
        <w:t>Approve Agenda:         Moti</w:t>
      </w:r>
      <w:r w:rsidR="001514B5" w:rsidRPr="004A17AC">
        <w:rPr>
          <w:rFonts w:asciiTheme="minorHAnsi" w:hAnsiTheme="minorHAnsi" w:cs="Times New Roman"/>
        </w:rPr>
        <w:t>on-</w:t>
      </w:r>
      <w:r w:rsidR="00123578">
        <w:rPr>
          <w:rFonts w:asciiTheme="minorHAnsi" w:hAnsiTheme="minorHAnsi" w:cs="Times New Roman"/>
        </w:rPr>
        <w:t xml:space="preserve">  Mark Robson</w:t>
      </w:r>
      <w:r w:rsidR="004122B9" w:rsidRPr="004A17AC">
        <w:rPr>
          <w:rFonts w:asciiTheme="minorHAnsi" w:hAnsiTheme="minorHAnsi" w:cs="Times New Roman"/>
        </w:rPr>
        <w:t xml:space="preserve">; </w:t>
      </w:r>
      <w:r w:rsidR="00D54C01">
        <w:rPr>
          <w:rFonts w:asciiTheme="minorHAnsi" w:hAnsiTheme="minorHAnsi" w:cs="Times New Roman"/>
        </w:rPr>
        <w:t>Aaron Kester</w:t>
      </w:r>
      <w:r w:rsidR="004122B9" w:rsidRPr="004A17AC">
        <w:rPr>
          <w:rFonts w:asciiTheme="minorHAnsi" w:hAnsiTheme="minorHAnsi" w:cs="Times New Roman"/>
        </w:rPr>
        <w:t>2</w:t>
      </w:r>
      <w:r w:rsidR="004122B9" w:rsidRPr="004A17AC">
        <w:rPr>
          <w:rFonts w:asciiTheme="minorHAnsi" w:hAnsiTheme="minorHAnsi" w:cs="Times New Roman"/>
          <w:vertAlign w:val="superscript"/>
        </w:rPr>
        <w:t>nd</w:t>
      </w:r>
      <w:r w:rsidR="004122B9" w:rsidRPr="004A17AC">
        <w:rPr>
          <w:rFonts w:asciiTheme="minorHAnsi" w:hAnsiTheme="minorHAnsi" w:cs="Times New Roman"/>
        </w:rPr>
        <w:t xml:space="preserve"> </w:t>
      </w:r>
    </w:p>
    <w:p w14:paraId="4C92A109" w14:textId="45D07A82" w:rsidR="00B750EA" w:rsidRPr="004A17AC" w:rsidRDefault="00B750EA" w:rsidP="00B750EA">
      <w:pPr>
        <w:pStyle w:val="Normal1"/>
        <w:numPr>
          <w:ilvl w:val="0"/>
          <w:numId w:val="3"/>
        </w:numPr>
        <w:rPr>
          <w:rFonts w:asciiTheme="minorHAnsi" w:hAnsiTheme="minorHAnsi"/>
        </w:rPr>
      </w:pPr>
      <w:r w:rsidRPr="004A17AC">
        <w:rPr>
          <w:rFonts w:asciiTheme="minorHAnsi" w:hAnsiTheme="minorHAnsi" w:cs="Times New Roman"/>
        </w:rPr>
        <w:t xml:space="preserve">Approve </w:t>
      </w:r>
      <w:r w:rsidR="0046232F" w:rsidRPr="004A17AC">
        <w:rPr>
          <w:rFonts w:asciiTheme="minorHAnsi" w:hAnsiTheme="minorHAnsi" w:cs="Times New Roman"/>
        </w:rPr>
        <w:t xml:space="preserve">previous month’s </w:t>
      </w:r>
      <w:r w:rsidR="00684F9A" w:rsidRPr="004A17AC">
        <w:rPr>
          <w:rFonts w:asciiTheme="minorHAnsi" w:hAnsiTheme="minorHAnsi" w:cs="Times New Roman"/>
        </w:rPr>
        <w:t xml:space="preserve">meeting minutes: Motion </w:t>
      </w:r>
      <w:r w:rsidR="00123578">
        <w:rPr>
          <w:rFonts w:asciiTheme="minorHAnsi" w:hAnsiTheme="minorHAnsi" w:cs="Times New Roman"/>
        </w:rPr>
        <w:t>– Mark Robson</w:t>
      </w:r>
      <w:r w:rsidR="00A32D76" w:rsidRPr="004A17AC">
        <w:rPr>
          <w:rFonts w:asciiTheme="minorHAnsi" w:hAnsiTheme="minorHAnsi" w:cs="Times New Roman"/>
          <w:u w:val="single"/>
        </w:rPr>
        <w:t>;</w:t>
      </w:r>
      <w:r w:rsidRPr="004A17AC">
        <w:rPr>
          <w:rFonts w:asciiTheme="minorHAnsi" w:hAnsiTheme="minorHAnsi" w:cs="Times New Roman"/>
        </w:rPr>
        <w:t xml:space="preserve"> </w:t>
      </w:r>
      <w:r w:rsidR="003D0309">
        <w:rPr>
          <w:rFonts w:asciiTheme="minorHAnsi" w:hAnsiTheme="minorHAnsi" w:cs="Times New Roman"/>
        </w:rPr>
        <w:t>Aaron Kester</w:t>
      </w:r>
      <w:r w:rsidRPr="004A17AC">
        <w:rPr>
          <w:rFonts w:asciiTheme="minorHAnsi" w:hAnsiTheme="minorHAnsi" w:cs="Times New Roman"/>
        </w:rPr>
        <w:t xml:space="preserve">2nd </w:t>
      </w:r>
    </w:p>
    <w:p w14:paraId="3038C564" w14:textId="51696F22" w:rsidR="00B750EA" w:rsidRPr="004A17AC" w:rsidRDefault="00B750EA" w:rsidP="00B750EA">
      <w:pPr>
        <w:pStyle w:val="Normal1"/>
        <w:numPr>
          <w:ilvl w:val="0"/>
          <w:numId w:val="3"/>
        </w:numPr>
        <w:rPr>
          <w:rFonts w:asciiTheme="minorHAnsi" w:hAnsiTheme="minorHAnsi"/>
        </w:rPr>
      </w:pPr>
      <w:r w:rsidRPr="004A17AC">
        <w:rPr>
          <w:rFonts w:asciiTheme="minorHAnsi" w:eastAsia="Times New Roman" w:hAnsiTheme="minorHAnsi" w:cs="Times New Roman"/>
        </w:rPr>
        <w:t xml:space="preserve">Approve </w:t>
      </w:r>
      <w:r w:rsidR="0046232F" w:rsidRPr="004A17AC">
        <w:rPr>
          <w:rFonts w:asciiTheme="minorHAnsi" w:eastAsia="Times New Roman" w:hAnsiTheme="minorHAnsi" w:cs="Times New Roman"/>
        </w:rPr>
        <w:t>previous</w:t>
      </w:r>
      <w:r w:rsidR="001E06BB" w:rsidRPr="004A17AC">
        <w:rPr>
          <w:rFonts w:asciiTheme="minorHAnsi" w:eastAsia="Times New Roman" w:hAnsiTheme="minorHAnsi" w:cs="Times New Roman"/>
        </w:rPr>
        <w:t xml:space="preserve"> </w:t>
      </w:r>
      <w:r w:rsidR="0046232F" w:rsidRPr="004A17AC">
        <w:rPr>
          <w:rFonts w:asciiTheme="minorHAnsi" w:eastAsia="Times New Roman" w:hAnsiTheme="minorHAnsi" w:cs="Times New Roman"/>
        </w:rPr>
        <w:t xml:space="preserve">month’s </w:t>
      </w:r>
      <w:r w:rsidRPr="004A17AC">
        <w:rPr>
          <w:rFonts w:asciiTheme="minorHAnsi" w:eastAsia="Times New Roman" w:hAnsiTheme="minorHAnsi" w:cs="Times New Roman"/>
        </w:rPr>
        <w:t xml:space="preserve">Treasurer’s Report: </w:t>
      </w:r>
      <w:r w:rsidR="00684F9A" w:rsidRPr="004A17AC">
        <w:rPr>
          <w:rFonts w:asciiTheme="minorHAnsi" w:hAnsiTheme="minorHAnsi" w:cs="Times New Roman"/>
        </w:rPr>
        <w:t xml:space="preserve">Motion </w:t>
      </w:r>
      <w:r w:rsidR="00123578">
        <w:rPr>
          <w:rFonts w:asciiTheme="minorHAnsi" w:hAnsiTheme="minorHAnsi" w:cs="Times New Roman"/>
        </w:rPr>
        <w:t>–</w:t>
      </w:r>
      <w:r w:rsidR="00BF45DB" w:rsidRPr="004A17AC">
        <w:rPr>
          <w:rFonts w:asciiTheme="minorHAnsi" w:hAnsiTheme="minorHAnsi" w:cs="Times New Roman"/>
        </w:rPr>
        <w:t xml:space="preserve"> </w:t>
      </w:r>
      <w:r w:rsidR="00123578">
        <w:rPr>
          <w:rFonts w:asciiTheme="minorHAnsi" w:hAnsiTheme="minorHAnsi" w:cs="Times New Roman"/>
        </w:rPr>
        <w:t>Mark Robson</w:t>
      </w:r>
      <w:r w:rsidR="00A32D76" w:rsidRPr="004A17AC">
        <w:rPr>
          <w:rFonts w:asciiTheme="minorHAnsi" w:hAnsiTheme="minorHAnsi" w:cs="Times New Roman"/>
          <w:u w:val="single"/>
        </w:rPr>
        <w:t>;</w:t>
      </w:r>
      <w:r w:rsidRPr="004A17AC">
        <w:rPr>
          <w:rFonts w:asciiTheme="minorHAnsi" w:hAnsiTheme="minorHAnsi" w:cs="Times New Roman"/>
        </w:rPr>
        <w:t xml:space="preserve"> </w:t>
      </w:r>
      <w:r w:rsidR="003D0309">
        <w:rPr>
          <w:rFonts w:asciiTheme="minorHAnsi" w:hAnsiTheme="minorHAnsi" w:cs="Times New Roman"/>
        </w:rPr>
        <w:t>Aaron Kester</w:t>
      </w:r>
      <w:r w:rsidRPr="004A17AC">
        <w:rPr>
          <w:rFonts w:asciiTheme="minorHAnsi" w:hAnsiTheme="minorHAnsi" w:cs="Times New Roman"/>
        </w:rPr>
        <w:t xml:space="preserve">2nd </w:t>
      </w:r>
    </w:p>
    <w:p w14:paraId="48CDB411" w14:textId="3243E5AE" w:rsidR="000479CC" w:rsidRPr="004A17AC" w:rsidRDefault="000479CC" w:rsidP="000479CC">
      <w:pPr>
        <w:pStyle w:val="Normal1"/>
        <w:numPr>
          <w:ilvl w:val="0"/>
          <w:numId w:val="3"/>
        </w:numPr>
        <w:rPr>
          <w:rFonts w:asciiTheme="minorHAnsi" w:hAnsiTheme="minorHAnsi"/>
        </w:rPr>
      </w:pPr>
      <w:r w:rsidRPr="004A17AC">
        <w:rPr>
          <w:rFonts w:asciiTheme="minorHAnsi" w:hAnsiTheme="minorHAnsi" w:cs="Times New Roman"/>
        </w:rPr>
        <w:t xml:space="preserve">Members/Guests: </w:t>
      </w:r>
    </w:p>
    <w:p w14:paraId="0CF94F1E" w14:textId="1B21D3E2" w:rsidR="00BD7CC1" w:rsidRPr="005F04F1" w:rsidRDefault="001B600D" w:rsidP="003313AE">
      <w:pPr>
        <w:pStyle w:val="Normal1"/>
        <w:numPr>
          <w:ilvl w:val="0"/>
          <w:numId w:val="3"/>
        </w:numPr>
        <w:rPr>
          <w:rFonts w:asciiTheme="minorHAnsi" w:hAnsiTheme="minorHAnsi"/>
        </w:rPr>
      </w:pPr>
      <w:r w:rsidRPr="004A17AC">
        <w:rPr>
          <w:rFonts w:asciiTheme="minorHAnsi" w:hAnsiTheme="minorHAnsi" w:cs="Times New Roman"/>
        </w:rPr>
        <w:t xml:space="preserve">Upcoming Events: </w:t>
      </w:r>
      <w:r w:rsidR="00A71671" w:rsidRPr="005F04F1">
        <w:rPr>
          <w:rFonts w:asciiTheme="minorHAnsi" w:hAnsiTheme="minorHAnsi" w:cs="Times New Roman"/>
        </w:rPr>
        <w:t>All April organized events cancelled/delayed due to Covid-19</w:t>
      </w:r>
      <w:r w:rsidR="003D0309">
        <w:rPr>
          <w:rFonts w:asciiTheme="minorHAnsi" w:hAnsiTheme="minorHAnsi" w:cs="Times New Roman"/>
        </w:rPr>
        <w:t xml:space="preserve"> – people have updated calendar. Will deactivate calendar even</w:t>
      </w:r>
      <w:r w:rsidR="001F0047">
        <w:rPr>
          <w:rFonts w:asciiTheme="minorHAnsi" w:hAnsiTheme="minorHAnsi" w:cs="Times New Roman"/>
        </w:rPr>
        <w:t>ts for M</w:t>
      </w:r>
      <w:r w:rsidR="003D0309">
        <w:rPr>
          <w:rFonts w:asciiTheme="minorHAnsi" w:hAnsiTheme="minorHAnsi" w:cs="Times New Roman"/>
        </w:rPr>
        <w:t>ay at the end of April.</w:t>
      </w:r>
    </w:p>
    <w:p w14:paraId="37CF06B9" w14:textId="6E668E9D" w:rsidR="00C83EA4" w:rsidRPr="005F04F1" w:rsidRDefault="00C83EA4" w:rsidP="000A3DD3">
      <w:pPr>
        <w:pStyle w:val="Normal1"/>
        <w:numPr>
          <w:ilvl w:val="0"/>
          <w:numId w:val="3"/>
        </w:numPr>
        <w:rPr>
          <w:rFonts w:asciiTheme="minorHAnsi" w:hAnsiTheme="minorHAnsi"/>
        </w:rPr>
      </w:pPr>
      <w:r w:rsidRPr="002F53B5">
        <w:rPr>
          <w:rFonts w:asciiTheme="minorHAnsi" w:hAnsiTheme="minorHAnsi"/>
        </w:rPr>
        <w:t>Communications</w:t>
      </w:r>
      <w:r w:rsidR="009F1D44" w:rsidRPr="002F53B5">
        <w:rPr>
          <w:rFonts w:asciiTheme="minorHAnsi" w:hAnsiTheme="minorHAnsi"/>
        </w:rPr>
        <w:t>:</w:t>
      </w:r>
      <w:r w:rsidR="00A71671">
        <w:rPr>
          <w:rFonts w:asciiTheme="minorHAnsi" w:hAnsiTheme="minorHAnsi"/>
        </w:rPr>
        <w:t xml:space="preserve"> </w:t>
      </w:r>
      <w:r w:rsidR="00A71671" w:rsidRPr="005F04F1">
        <w:rPr>
          <w:rFonts w:asciiTheme="minorHAnsi" w:hAnsiTheme="minorHAnsi"/>
        </w:rPr>
        <w:t>Condition Use Permit passed first hurdle.</w:t>
      </w:r>
      <w:r w:rsidR="001F0047">
        <w:rPr>
          <w:rFonts w:asciiTheme="minorHAnsi" w:hAnsiTheme="minorHAnsi"/>
        </w:rPr>
        <w:t xml:space="preserve"> Next Wednesday meeting with Board of Adjustment.  Ideally a rubber stamp.  Then after we could move forward.  Need to provide a list of all structures. Apply for building permits.  Combining three parcels and making it one parcel.  This will be done next year.  Portable storage units are considered buildings apparently.  Even though they are moveable.  Put screens around the three dumpsters. Randy has a design for this.</w:t>
      </w:r>
    </w:p>
    <w:p w14:paraId="1C41BE47" w14:textId="48A622D3" w:rsidR="004D03FA" w:rsidRPr="004A17AC" w:rsidRDefault="00C83EA4" w:rsidP="004D03FA">
      <w:pPr>
        <w:pStyle w:val="Normal1"/>
        <w:numPr>
          <w:ilvl w:val="0"/>
          <w:numId w:val="3"/>
        </w:numPr>
        <w:rPr>
          <w:rFonts w:asciiTheme="minorHAnsi" w:hAnsiTheme="minorHAnsi"/>
        </w:rPr>
      </w:pPr>
      <w:r w:rsidRPr="002F53B5">
        <w:rPr>
          <w:rFonts w:asciiTheme="minorHAnsi" w:hAnsiTheme="minorHAnsi" w:cs="Times New Roman"/>
        </w:rPr>
        <w:t>Member Comments</w:t>
      </w:r>
      <w:r w:rsidRPr="004A17AC">
        <w:rPr>
          <w:rFonts w:asciiTheme="minorHAnsi" w:hAnsiTheme="minorHAnsi" w:cs="Times New Roman"/>
        </w:rPr>
        <w:t>:</w:t>
      </w:r>
      <w:r w:rsidR="001D6D84" w:rsidRPr="004A17AC">
        <w:rPr>
          <w:rFonts w:asciiTheme="minorHAnsi" w:hAnsiTheme="minorHAnsi" w:cs="Times New Roman"/>
        </w:rPr>
        <w:t xml:space="preserve"> </w:t>
      </w:r>
      <w:r w:rsidR="00227024">
        <w:rPr>
          <w:rFonts w:asciiTheme="minorHAnsi" w:hAnsiTheme="minorHAnsi" w:cs="Times New Roman"/>
        </w:rPr>
        <w:t>n/a</w:t>
      </w:r>
    </w:p>
    <w:p w14:paraId="4EF102C2" w14:textId="7AA1F3D1" w:rsidR="00E25B31" w:rsidRPr="004A17AC" w:rsidRDefault="001B600D" w:rsidP="00D20532">
      <w:pPr>
        <w:pStyle w:val="Normal1"/>
        <w:numPr>
          <w:ilvl w:val="0"/>
          <w:numId w:val="3"/>
        </w:numPr>
        <w:rPr>
          <w:rFonts w:asciiTheme="minorHAnsi" w:hAnsiTheme="minorHAnsi"/>
        </w:rPr>
      </w:pPr>
      <w:r w:rsidRPr="004A17AC">
        <w:rPr>
          <w:rFonts w:asciiTheme="minorHAnsi" w:hAnsiTheme="minorHAnsi" w:cs="Times New Roman"/>
        </w:rPr>
        <w:t>President’s Comments:</w:t>
      </w:r>
      <w:r w:rsidR="001D6D84" w:rsidRPr="004A17AC">
        <w:rPr>
          <w:rFonts w:asciiTheme="minorHAnsi" w:hAnsiTheme="minorHAnsi" w:cs="Times New Roman"/>
        </w:rPr>
        <w:t xml:space="preserve"> </w:t>
      </w:r>
      <w:proofErr w:type="gramStart"/>
      <w:r w:rsidR="00227024">
        <w:rPr>
          <w:rFonts w:asciiTheme="minorHAnsi" w:hAnsiTheme="minorHAnsi" w:cs="Times New Roman"/>
        </w:rPr>
        <w:t>n/a</w:t>
      </w:r>
      <w:proofErr w:type="gramEnd"/>
      <w:r w:rsidR="00227024">
        <w:rPr>
          <w:rFonts w:asciiTheme="minorHAnsi" w:hAnsiTheme="minorHAnsi" w:cs="Times New Roman"/>
        </w:rPr>
        <w:t>.</w:t>
      </w:r>
    </w:p>
    <w:p w14:paraId="64C1AD57" w14:textId="61427E38" w:rsidR="00C83EA4" w:rsidRPr="004A17AC" w:rsidRDefault="001B600D" w:rsidP="00D20532">
      <w:pPr>
        <w:pStyle w:val="Normal1"/>
        <w:numPr>
          <w:ilvl w:val="0"/>
          <w:numId w:val="3"/>
        </w:numPr>
        <w:rPr>
          <w:rFonts w:asciiTheme="minorHAnsi" w:hAnsiTheme="minorHAnsi"/>
        </w:rPr>
      </w:pPr>
      <w:r w:rsidRPr="004A17AC">
        <w:rPr>
          <w:rFonts w:asciiTheme="minorHAnsi" w:hAnsiTheme="minorHAnsi" w:cs="Times New Roman"/>
        </w:rPr>
        <w:t>Committee Reports</w:t>
      </w:r>
      <w:r w:rsidR="00C83EA4" w:rsidRPr="004A17AC">
        <w:rPr>
          <w:rFonts w:asciiTheme="minorHAnsi" w:hAnsiTheme="minorHAnsi" w:cs="Times New Roman"/>
        </w:rPr>
        <w:t>:</w:t>
      </w:r>
    </w:p>
    <w:p w14:paraId="7523C954" w14:textId="78500517" w:rsidR="00C83EA4" w:rsidRPr="00A71671" w:rsidRDefault="001B600D" w:rsidP="003313AE">
      <w:pPr>
        <w:pStyle w:val="Normal1"/>
        <w:numPr>
          <w:ilvl w:val="1"/>
          <w:numId w:val="3"/>
        </w:numPr>
        <w:rPr>
          <w:rFonts w:asciiTheme="minorHAnsi" w:hAnsiTheme="minorHAnsi"/>
          <w:highlight w:val="yellow"/>
        </w:rPr>
      </w:pPr>
      <w:r w:rsidRPr="005F04F1">
        <w:rPr>
          <w:rFonts w:asciiTheme="minorHAnsi" w:hAnsiTheme="minorHAnsi" w:cs="Times New Roman"/>
        </w:rPr>
        <w:t>A</w:t>
      </w:r>
      <w:r w:rsidRPr="00B85061">
        <w:rPr>
          <w:rFonts w:asciiTheme="minorHAnsi" w:hAnsiTheme="minorHAnsi" w:cs="Times New Roman"/>
        </w:rPr>
        <w:t>rchery</w:t>
      </w:r>
      <w:r w:rsidR="002F2708" w:rsidRPr="00B85061">
        <w:rPr>
          <w:rFonts w:asciiTheme="minorHAnsi" w:hAnsiTheme="minorHAnsi" w:cs="Times New Roman"/>
        </w:rPr>
        <w:t xml:space="preserve"> (</w:t>
      </w:r>
      <w:r w:rsidR="00995BC4" w:rsidRPr="00B85061">
        <w:rPr>
          <w:rFonts w:asciiTheme="minorHAnsi" w:hAnsiTheme="minorHAnsi" w:cs="Times New Roman"/>
        </w:rPr>
        <w:t>Terry Wi</w:t>
      </w:r>
      <w:r w:rsidR="00770462" w:rsidRPr="00B85061">
        <w:rPr>
          <w:rFonts w:asciiTheme="minorHAnsi" w:hAnsiTheme="minorHAnsi" w:cs="Times New Roman"/>
        </w:rPr>
        <w:t>t</w:t>
      </w:r>
      <w:r w:rsidR="00995BC4" w:rsidRPr="00B85061">
        <w:rPr>
          <w:rFonts w:asciiTheme="minorHAnsi" w:hAnsiTheme="minorHAnsi" w:cs="Times New Roman"/>
        </w:rPr>
        <w:t>t</w:t>
      </w:r>
      <w:r w:rsidR="002F2708" w:rsidRPr="00B85061">
        <w:rPr>
          <w:rFonts w:asciiTheme="minorHAnsi" w:hAnsiTheme="minorHAnsi" w:cs="Times New Roman"/>
        </w:rPr>
        <w:t>)</w:t>
      </w:r>
      <w:r w:rsidRPr="00B85061">
        <w:rPr>
          <w:rFonts w:asciiTheme="minorHAnsi" w:hAnsiTheme="minorHAnsi" w:cs="Times New Roman"/>
        </w:rPr>
        <w:t>:</w:t>
      </w:r>
      <w:r w:rsidR="00E25B31" w:rsidRPr="00B85061">
        <w:rPr>
          <w:rFonts w:asciiTheme="minorHAnsi" w:hAnsiTheme="minorHAnsi" w:cs="Times New Roman"/>
        </w:rPr>
        <w:t xml:space="preserve"> </w:t>
      </w:r>
      <w:r w:rsidR="00A71671" w:rsidRPr="005F04F1">
        <w:rPr>
          <w:rFonts w:asciiTheme="minorHAnsi" w:hAnsiTheme="minorHAnsi" w:cs="Times New Roman"/>
        </w:rPr>
        <w:t>New targets delayed but ordered.</w:t>
      </w:r>
      <w:r w:rsidR="00227024">
        <w:rPr>
          <w:rFonts w:asciiTheme="minorHAnsi" w:hAnsiTheme="minorHAnsi" w:cs="Times New Roman"/>
        </w:rPr>
        <w:t xml:space="preserve"> Old ones have been </w:t>
      </w:r>
      <w:proofErr w:type="spellStart"/>
      <w:r w:rsidR="00227024">
        <w:rPr>
          <w:rFonts w:asciiTheme="minorHAnsi" w:hAnsiTheme="minorHAnsi" w:cs="Times New Roman"/>
        </w:rPr>
        <w:t>rebanded</w:t>
      </w:r>
      <w:proofErr w:type="spellEnd"/>
      <w:r w:rsidR="00227024">
        <w:rPr>
          <w:rFonts w:asciiTheme="minorHAnsi" w:hAnsiTheme="minorHAnsi" w:cs="Times New Roman"/>
        </w:rPr>
        <w:t xml:space="preserve"> are working.  Archery classes will probably be canceled.</w:t>
      </w:r>
    </w:p>
    <w:p w14:paraId="78EF9CD7" w14:textId="49593CC1" w:rsidR="00C8308C" w:rsidRPr="00B85061" w:rsidRDefault="008878B0" w:rsidP="003313AE">
      <w:pPr>
        <w:pStyle w:val="Normal1"/>
        <w:numPr>
          <w:ilvl w:val="1"/>
          <w:numId w:val="3"/>
        </w:numPr>
        <w:rPr>
          <w:rFonts w:asciiTheme="minorHAnsi" w:hAnsiTheme="minorHAnsi"/>
        </w:rPr>
      </w:pPr>
      <w:r w:rsidRPr="00B85061">
        <w:rPr>
          <w:rFonts w:asciiTheme="minorHAnsi" w:hAnsiTheme="minorHAnsi" w:cs="Times New Roman"/>
        </w:rPr>
        <w:t>Capital improvements:</w:t>
      </w:r>
      <w:r w:rsidR="00227024">
        <w:rPr>
          <w:rFonts w:asciiTheme="minorHAnsi" w:hAnsiTheme="minorHAnsi" w:cs="Times New Roman"/>
        </w:rPr>
        <w:t xml:space="preserve">  Bob </w:t>
      </w:r>
      <w:proofErr w:type="spellStart"/>
      <w:r w:rsidR="00227024">
        <w:rPr>
          <w:rFonts w:asciiTheme="minorHAnsi" w:hAnsiTheme="minorHAnsi" w:cs="Times New Roman"/>
        </w:rPr>
        <w:t>Wnek</w:t>
      </w:r>
      <w:proofErr w:type="spellEnd"/>
      <w:r w:rsidR="00227024">
        <w:rPr>
          <w:rFonts w:asciiTheme="minorHAnsi" w:hAnsiTheme="minorHAnsi" w:cs="Times New Roman"/>
        </w:rPr>
        <w:t>: Garage Quote requests sent to 4 companies.  2 responded that are within budget. Number 1:  $24,100?  Might have this number wrong. Number 2</w:t>
      </w:r>
      <w:r w:rsidR="001E702F">
        <w:rPr>
          <w:rFonts w:asciiTheme="minorHAnsi" w:hAnsiTheme="minorHAnsi" w:cs="Times New Roman"/>
        </w:rPr>
        <w:t xml:space="preserve"> (Cleary)</w:t>
      </w:r>
      <w:r w:rsidR="00227024">
        <w:rPr>
          <w:rFonts w:asciiTheme="minorHAnsi" w:hAnsiTheme="minorHAnsi" w:cs="Times New Roman"/>
        </w:rPr>
        <w:t xml:space="preserve">: $23,000. We can do some of the work to save money on number 2. </w:t>
      </w:r>
      <w:r w:rsidR="001E702F">
        <w:rPr>
          <w:rFonts w:asciiTheme="minorHAnsi" w:hAnsiTheme="minorHAnsi" w:cs="Times New Roman"/>
        </w:rPr>
        <w:t>Tod is going to find out what we are being charged for the security lights on the property. Jerry offered to go out with them to check it out.</w:t>
      </w:r>
      <w:r w:rsidR="00227024">
        <w:rPr>
          <w:rFonts w:asciiTheme="minorHAnsi" w:hAnsiTheme="minorHAnsi" w:cs="Times New Roman"/>
        </w:rPr>
        <w:t xml:space="preserve">      </w:t>
      </w:r>
    </w:p>
    <w:p w14:paraId="1B60D1BA" w14:textId="4E7CD76B" w:rsidR="00423F06" w:rsidRPr="00B85061" w:rsidRDefault="00C83EA4" w:rsidP="00542985">
      <w:pPr>
        <w:pStyle w:val="Normal1"/>
        <w:numPr>
          <w:ilvl w:val="1"/>
          <w:numId w:val="3"/>
        </w:numPr>
        <w:rPr>
          <w:rFonts w:asciiTheme="minorHAnsi" w:hAnsiTheme="minorHAnsi" w:cs="Times New Roman"/>
        </w:rPr>
      </w:pPr>
      <w:r w:rsidRPr="00B85061">
        <w:rPr>
          <w:rFonts w:asciiTheme="minorHAnsi" w:hAnsiTheme="minorHAnsi" w:cs="Times New Roman"/>
        </w:rPr>
        <w:t>Chapter House</w:t>
      </w:r>
      <w:r w:rsidR="002F2708" w:rsidRPr="00B85061">
        <w:rPr>
          <w:rFonts w:asciiTheme="minorHAnsi" w:hAnsiTheme="minorHAnsi" w:cs="Times New Roman"/>
        </w:rPr>
        <w:t xml:space="preserve"> (Roger Elliot)</w:t>
      </w:r>
      <w:r w:rsidR="00714699" w:rsidRPr="00B85061">
        <w:rPr>
          <w:rFonts w:asciiTheme="minorHAnsi" w:hAnsiTheme="minorHAnsi" w:cs="Times New Roman"/>
        </w:rPr>
        <w:t>:</w:t>
      </w:r>
      <w:r w:rsidR="001E702F">
        <w:rPr>
          <w:rFonts w:asciiTheme="minorHAnsi" w:hAnsiTheme="minorHAnsi" w:cs="Times New Roman"/>
        </w:rPr>
        <w:t xml:space="preserve"> n/a</w:t>
      </w:r>
    </w:p>
    <w:p w14:paraId="6C5A9C84" w14:textId="71E2064A" w:rsidR="00A21E4D" w:rsidRPr="00B85061" w:rsidRDefault="00542985" w:rsidP="00B750EA">
      <w:pPr>
        <w:pStyle w:val="Normal1"/>
        <w:numPr>
          <w:ilvl w:val="1"/>
          <w:numId w:val="3"/>
        </w:numPr>
        <w:rPr>
          <w:rFonts w:asciiTheme="minorHAnsi" w:hAnsiTheme="minorHAnsi" w:cs="Times New Roman"/>
        </w:rPr>
      </w:pPr>
      <w:r w:rsidRPr="00B85061">
        <w:rPr>
          <w:rFonts w:asciiTheme="minorHAnsi" w:hAnsiTheme="minorHAnsi" w:cs="Times New Roman"/>
        </w:rPr>
        <w:t>Campground</w:t>
      </w:r>
      <w:r w:rsidR="00423F06" w:rsidRPr="00B85061">
        <w:rPr>
          <w:rFonts w:asciiTheme="minorHAnsi" w:hAnsiTheme="minorHAnsi" w:cs="Times New Roman"/>
        </w:rPr>
        <w:t xml:space="preserve"> (Roger Elliott)</w:t>
      </w:r>
      <w:r w:rsidR="008878B0" w:rsidRPr="00B85061">
        <w:rPr>
          <w:rFonts w:asciiTheme="minorHAnsi" w:hAnsiTheme="minorHAnsi" w:cs="Times New Roman"/>
        </w:rPr>
        <w:t>:</w:t>
      </w:r>
      <w:r w:rsidR="001E702F">
        <w:rPr>
          <w:rFonts w:asciiTheme="minorHAnsi" w:hAnsiTheme="minorHAnsi" w:cs="Times New Roman"/>
        </w:rPr>
        <w:t xml:space="preserve"> n/a</w:t>
      </w:r>
    </w:p>
    <w:p w14:paraId="2EE520E6" w14:textId="6E191A00" w:rsidR="00A32D76" w:rsidRPr="00B85061" w:rsidRDefault="001B600D" w:rsidP="00854897">
      <w:pPr>
        <w:pStyle w:val="Normal1"/>
        <w:numPr>
          <w:ilvl w:val="1"/>
          <w:numId w:val="3"/>
        </w:numPr>
        <w:rPr>
          <w:rFonts w:asciiTheme="minorHAnsi" w:hAnsiTheme="minorHAnsi"/>
        </w:rPr>
      </w:pPr>
      <w:r w:rsidRPr="00B85061">
        <w:rPr>
          <w:rFonts w:asciiTheme="minorHAnsi" w:hAnsiTheme="minorHAnsi" w:cs="Times New Roman"/>
        </w:rPr>
        <w:t>Conservation/Education</w:t>
      </w:r>
      <w:r w:rsidR="002F2708" w:rsidRPr="00B85061">
        <w:rPr>
          <w:rFonts w:asciiTheme="minorHAnsi" w:hAnsiTheme="minorHAnsi" w:cs="Times New Roman"/>
        </w:rPr>
        <w:t xml:space="preserve"> (Paul </w:t>
      </w:r>
      <w:proofErr w:type="spellStart"/>
      <w:r w:rsidR="002F2708" w:rsidRPr="00B85061">
        <w:rPr>
          <w:rFonts w:asciiTheme="minorHAnsi" w:hAnsiTheme="minorHAnsi" w:cs="Times New Roman"/>
        </w:rPr>
        <w:t>Readhead</w:t>
      </w:r>
      <w:proofErr w:type="spellEnd"/>
      <w:r w:rsidR="002F2708" w:rsidRPr="00B85061">
        <w:rPr>
          <w:rFonts w:asciiTheme="minorHAnsi" w:hAnsiTheme="minorHAnsi" w:cs="Times New Roman"/>
        </w:rPr>
        <w:t>)</w:t>
      </w:r>
      <w:r w:rsidRPr="00B85061">
        <w:rPr>
          <w:rFonts w:asciiTheme="minorHAnsi" w:hAnsiTheme="minorHAnsi" w:cs="Times New Roman"/>
        </w:rPr>
        <w:t>:</w:t>
      </w:r>
      <w:r w:rsidR="001E702F">
        <w:rPr>
          <w:rFonts w:asciiTheme="minorHAnsi" w:hAnsiTheme="minorHAnsi" w:cs="Times New Roman"/>
        </w:rPr>
        <w:t xml:space="preserve"> Arbor </w:t>
      </w:r>
      <w:proofErr w:type="gramStart"/>
      <w:r w:rsidR="001E702F">
        <w:rPr>
          <w:rFonts w:asciiTheme="minorHAnsi" w:hAnsiTheme="minorHAnsi" w:cs="Times New Roman"/>
        </w:rPr>
        <w:t>day</w:t>
      </w:r>
      <w:proofErr w:type="gramEnd"/>
      <w:r w:rsidR="001E702F">
        <w:rPr>
          <w:rFonts w:asciiTheme="minorHAnsi" w:hAnsiTheme="minorHAnsi" w:cs="Times New Roman"/>
        </w:rPr>
        <w:t xml:space="preserve"> is called off.  Birding program is up in the air.  Water quality training in May.  Sitting on it but probably going to kill it.  Might reschedule in for June.</w:t>
      </w:r>
      <w:r w:rsidR="00477E3A" w:rsidRPr="00B85061">
        <w:rPr>
          <w:rFonts w:asciiTheme="minorHAnsi" w:hAnsiTheme="minorHAnsi" w:cs="Times New Roman"/>
        </w:rPr>
        <w:t xml:space="preserve"> </w:t>
      </w:r>
    </w:p>
    <w:p w14:paraId="272BE8B4" w14:textId="0C528D30" w:rsidR="0057273D" w:rsidRPr="00B85061" w:rsidRDefault="001B600D" w:rsidP="003313AE">
      <w:pPr>
        <w:pStyle w:val="ListParagraph"/>
        <w:numPr>
          <w:ilvl w:val="1"/>
          <w:numId w:val="3"/>
        </w:numPr>
        <w:rPr>
          <w:rFonts w:asciiTheme="minorHAnsi" w:hAnsiTheme="minorHAnsi" w:cs="Times New Roman"/>
        </w:rPr>
      </w:pPr>
      <w:r w:rsidRPr="00B85061">
        <w:rPr>
          <w:rFonts w:asciiTheme="minorHAnsi" w:hAnsiTheme="minorHAnsi" w:cs="Times New Roman"/>
        </w:rPr>
        <w:t>Grounds &amp; Equipment</w:t>
      </w:r>
      <w:r w:rsidR="00477E3A" w:rsidRPr="00B85061">
        <w:rPr>
          <w:rFonts w:asciiTheme="minorHAnsi" w:hAnsiTheme="minorHAnsi" w:cs="Times New Roman"/>
        </w:rPr>
        <w:t xml:space="preserve"> (Roger Elliott)</w:t>
      </w:r>
      <w:r w:rsidR="006A27A1" w:rsidRPr="00B85061">
        <w:rPr>
          <w:rFonts w:asciiTheme="minorHAnsi" w:hAnsiTheme="minorHAnsi" w:cs="Times New Roman"/>
        </w:rPr>
        <w:t>:</w:t>
      </w:r>
      <w:r w:rsidR="009F23B0">
        <w:rPr>
          <w:rFonts w:asciiTheme="minorHAnsi" w:hAnsiTheme="minorHAnsi" w:cs="Times New Roman"/>
        </w:rPr>
        <w:t xml:space="preserve"> </w:t>
      </w:r>
      <w:r w:rsidR="003D0309">
        <w:rPr>
          <w:rFonts w:asciiTheme="minorHAnsi" w:hAnsiTheme="minorHAnsi" w:cs="Times New Roman"/>
        </w:rPr>
        <w:t xml:space="preserve">Close Campground – sign notifying of closure on </w:t>
      </w:r>
      <w:proofErr w:type="spellStart"/>
      <w:r w:rsidR="003D0309">
        <w:rPr>
          <w:rFonts w:asciiTheme="minorHAnsi" w:hAnsiTheme="minorHAnsi" w:cs="Times New Roman"/>
        </w:rPr>
        <w:t>sign up</w:t>
      </w:r>
      <w:proofErr w:type="spellEnd"/>
      <w:r w:rsidR="003D0309">
        <w:rPr>
          <w:rFonts w:asciiTheme="minorHAnsi" w:hAnsiTheme="minorHAnsi" w:cs="Times New Roman"/>
        </w:rPr>
        <w:t xml:space="preserve"> sheet.  </w:t>
      </w:r>
      <w:r w:rsidR="009F23B0" w:rsidRPr="005F04F1">
        <w:rPr>
          <w:rFonts w:asciiTheme="minorHAnsi" w:hAnsiTheme="minorHAnsi" w:cs="Times New Roman"/>
        </w:rPr>
        <w:t xml:space="preserve"> Close Play equipment</w:t>
      </w:r>
      <w:r w:rsidR="003D0309">
        <w:rPr>
          <w:rFonts w:asciiTheme="minorHAnsi" w:hAnsiTheme="minorHAnsi" w:cs="Times New Roman"/>
        </w:rPr>
        <w:t xml:space="preserve"> – Close equipment as well.  Tod doing both.</w:t>
      </w:r>
      <w:r w:rsidR="00BB00F9" w:rsidRPr="00B85061">
        <w:rPr>
          <w:rFonts w:asciiTheme="minorHAnsi" w:hAnsiTheme="minorHAnsi" w:cs="Times New Roman"/>
        </w:rPr>
        <w:t xml:space="preserve"> </w:t>
      </w:r>
      <w:r w:rsidR="00D54C01">
        <w:rPr>
          <w:rFonts w:asciiTheme="minorHAnsi" w:hAnsiTheme="minorHAnsi" w:cs="Times New Roman"/>
        </w:rPr>
        <w:t>Clean up day canceled.</w:t>
      </w:r>
    </w:p>
    <w:p w14:paraId="23FFAADC" w14:textId="6317D7A3" w:rsidR="00300962" w:rsidRPr="00B85061" w:rsidRDefault="001B600D" w:rsidP="00A21E4D">
      <w:pPr>
        <w:pStyle w:val="ListParagraph"/>
        <w:numPr>
          <w:ilvl w:val="1"/>
          <w:numId w:val="3"/>
        </w:numPr>
        <w:spacing w:after="240"/>
        <w:rPr>
          <w:rFonts w:asciiTheme="minorHAnsi" w:hAnsiTheme="minorHAnsi" w:cs="Times New Roman"/>
        </w:rPr>
      </w:pPr>
      <w:r w:rsidRPr="00B85061">
        <w:rPr>
          <w:rFonts w:asciiTheme="minorHAnsi" w:hAnsiTheme="minorHAnsi" w:cs="Times New Roman"/>
        </w:rPr>
        <w:t>Indoor Range</w:t>
      </w:r>
      <w:r w:rsidR="006E5338" w:rsidRPr="00B85061">
        <w:rPr>
          <w:rFonts w:asciiTheme="minorHAnsi" w:hAnsiTheme="minorHAnsi" w:cs="Times New Roman"/>
        </w:rPr>
        <w:t xml:space="preserve"> (</w:t>
      </w:r>
      <w:r w:rsidR="00DE0BC5" w:rsidRPr="00B85061">
        <w:rPr>
          <w:rFonts w:asciiTheme="minorHAnsi" w:hAnsiTheme="minorHAnsi" w:cs="Times New Roman"/>
        </w:rPr>
        <w:t xml:space="preserve">Darin Van </w:t>
      </w:r>
      <w:proofErr w:type="spellStart"/>
      <w:r w:rsidR="00DE0BC5" w:rsidRPr="00B85061">
        <w:rPr>
          <w:rFonts w:asciiTheme="minorHAnsi" w:hAnsiTheme="minorHAnsi" w:cs="Times New Roman"/>
        </w:rPr>
        <w:t>Ryswyk</w:t>
      </w:r>
      <w:proofErr w:type="spellEnd"/>
      <w:r w:rsidR="006E5338" w:rsidRPr="00B85061">
        <w:rPr>
          <w:rFonts w:asciiTheme="minorHAnsi" w:hAnsiTheme="minorHAnsi" w:cs="Times New Roman"/>
        </w:rPr>
        <w:t>)</w:t>
      </w:r>
      <w:r w:rsidRPr="00B85061">
        <w:rPr>
          <w:rFonts w:asciiTheme="minorHAnsi" w:hAnsiTheme="minorHAnsi" w:cs="Times New Roman"/>
        </w:rPr>
        <w:t>:</w:t>
      </w:r>
      <w:r w:rsidR="00335A05" w:rsidRPr="00B85061">
        <w:rPr>
          <w:rFonts w:asciiTheme="minorHAnsi" w:hAnsiTheme="minorHAnsi" w:cs="Times New Roman"/>
        </w:rPr>
        <w:t xml:space="preserve"> </w:t>
      </w:r>
      <w:r w:rsidR="001E702F">
        <w:rPr>
          <w:rFonts w:asciiTheme="minorHAnsi" w:hAnsiTheme="minorHAnsi" w:cs="Times New Roman"/>
        </w:rPr>
        <w:t>It’s closed.  n/a</w:t>
      </w:r>
    </w:p>
    <w:p w14:paraId="224A830E" w14:textId="286019C5" w:rsidR="00300962" w:rsidRPr="005F04F1" w:rsidRDefault="002E2FA4" w:rsidP="003313AE">
      <w:pPr>
        <w:pStyle w:val="ListParagraph"/>
        <w:numPr>
          <w:ilvl w:val="1"/>
          <w:numId w:val="3"/>
        </w:numPr>
        <w:spacing w:after="240"/>
        <w:rPr>
          <w:rFonts w:asciiTheme="minorHAnsi" w:eastAsia="Times New Roman" w:hAnsiTheme="minorHAnsi" w:cs="Times New Roman"/>
        </w:rPr>
      </w:pPr>
      <w:r w:rsidRPr="002F53B5">
        <w:rPr>
          <w:rFonts w:asciiTheme="minorHAnsi" w:hAnsiTheme="minorHAnsi" w:cs="Times New Roman"/>
        </w:rPr>
        <w:t>Membership</w:t>
      </w:r>
      <w:r w:rsidR="002F2708" w:rsidRPr="002F53B5">
        <w:rPr>
          <w:rFonts w:asciiTheme="minorHAnsi" w:hAnsiTheme="minorHAnsi" w:cs="Times New Roman"/>
        </w:rPr>
        <w:t xml:space="preserve"> (Lee Van Brocklin)</w:t>
      </w:r>
      <w:r w:rsidR="00650E30" w:rsidRPr="002F53B5">
        <w:rPr>
          <w:rFonts w:asciiTheme="minorHAnsi" w:hAnsiTheme="minorHAnsi" w:cs="Times New Roman"/>
        </w:rPr>
        <w:t>:</w:t>
      </w:r>
      <w:r w:rsidR="009F23B0">
        <w:rPr>
          <w:rFonts w:asciiTheme="minorHAnsi" w:hAnsiTheme="minorHAnsi" w:cs="Times New Roman"/>
        </w:rPr>
        <w:t xml:space="preserve"> </w:t>
      </w:r>
      <w:r w:rsidR="009F23B0" w:rsidRPr="005F04F1">
        <w:rPr>
          <w:rFonts w:asciiTheme="minorHAnsi" w:hAnsiTheme="minorHAnsi" w:cs="Times New Roman"/>
        </w:rPr>
        <w:t>N</w:t>
      </w:r>
      <w:r w:rsidR="001F0047">
        <w:rPr>
          <w:rFonts w:asciiTheme="minorHAnsi" w:hAnsiTheme="minorHAnsi" w:cs="Times New Roman"/>
        </w:rPr>
        <w:t>o April Meetings, Extend to May. Pausing the acceptance of new members till we can hold a new member meeting again.</w:t>
      </w:r>
      <w:r w:rsidR="001E702F">
        <w:rPr>
          <w:rFonts w:asciiTheme="minorHAnsi" w:hAnsiTheme="minorHAnsi" w:cs="Times New Roman"/>
        </w:rPr>
        <w:t xml:space="preserve">  621 membership total.  </w:t>
      </w:r>
      <w:r w:rsidR="00F47CB7">
        <w:rPr>
          <w:rFonts w:asciiTheme="minorHAnsi" w:hAnsiTheme="minorHAnsi" w:cs="Times New Roman"/>
        </w:rPr>
        <w:t>Awaiting on 200 key fobs.  When we hit the last box of 50 we should automatically reorder.</w:t>
      </w:r>
    </w:p>
    <w:p w14:paraId="1F926E5B" w14:textId="09C95CE2" w:rsidR="00300962" w:rsidRPr="004A17AC" w:rsidRDefault="00650E30" w:rsidP="00A21E4D">
      <w:pPr>
        <w:pStyle w:val="ListParagraph"/>
        <w:numPr>
          <w:ilvl w:val="1"/>
          <w:numId w:val="3"/>
        </w:numPr>
        <w:spacing w:after="240"/>
        <w:rPr>
          <w:rFonts w:asciiTheme="minorHAnsi" w:hAnsiTheme="minorHAnsi"/>
        </w:rPr>
      </w:pPr>
      <w:r w:rsidRPr="004A17AC">
        <w:rPr>
          <w:rFonts w:asciiTheme="minorHAnsi" w:eastAsia="Times New Roman" w:hAnsiTheme="minorHAnsi" w:cs="Times New Roman"/>
        </w:rPr>
        <w:t>Outdoor Range (Tod Bertram):</w:t>
      </w:r>
      <w:r w:rsidR="00335A05" w:rsidRPr="004A17AC">
        <w:rPr>
          <w:rFonts w:asciiTheme="minorHAnsi" w:eastAsia="Times New Roman" w:hAnsiTheme="minorHAnsi" w:cs="Times New Roman"/>
        </w:rPr>
        <w:t xml:space="preserve"> </w:t>
      </w:r>
      <w:r w:rsidR="00531B1A">
        <w:rPr>
          <w:rFonts w:asciiTheme="minorHAnsi" w:eastAsia="Times New Roman" w:hAnsiTheme="minorHAnsi" w:cs="Times New Roman"/>
        </w:rPr>
        <w:t>Post a sign reminding about social distancing and remove half of rifle benches. Tod will take care of this.</w:t>
      </w:r>
      <w:r w:rsidR="00F47CB7">
        <w:rPr>
          <w:rFonts w:asciiTheme="minorHAnsi" w:eastAsia="Times New Roman" w:hAnsiTheme="minorHAnsi" w:cs="Times New Roman"/>
        </w:rPr>
        <w:t xml:space="preserve"> </w:t>
      </w:r>
    </w:p>
    <w:p w14:paraId="4FA04A5C" w14:textId="3936F136" w:rsidR="005A5BB3" w:rsidRPr="004A17AC" w:rsidRDefault="003F5D70" w:rsidP="003313AE">
      <w:pPr>
        <w:pStyle w:val="ListParagraph"/>
        <w:numPr>
          <w:ilvl w:val="1"/>
          <w:numId w:val="3"/>
        </w:numPr>
        <w:spacing w:after="240"/>
        <w:rPr>
          <w:rFonts w:asciiTheme="minorHAnsi" w:hAnsiTheme="minorHAnsi"/>
        </w:rPr>
      </w:pPr>
      <w:r w:rsidRPr="004A17AC">
        <w:rPr>
          <w:rFonts w:asciiTheme="minorHAnsi" w:eastAsia="Times New Roman" w:hAnsiTheme="minorHAnsi" w:cs="Times New Roman"/>
        </w:rPr>
        <w:t>Trap &amp; Skeet: (Mark Robson)</w:t>
      </w:r>
      <w:r w:rsidR="00926F85" w:rsidRPr="004A17AC">
        <w:rPr>
          <w:rFonts w:asciiTheme="minorHAnsi" w:eastAsia="Times New Roman" w:hAnsiTheme="minorHAnsi" w:cs="Times New Roman"/>
        </w:rPr>
        <w:t xml:space="preserve">: </w:t>
      </w:r>
      <w:r w:rsidR="00083334">
        <w:rPr>
          <w:rFonts w:asciiTheme="minorHAnsi" w:eastAsia="Times New Roman" w:hAnsiTheme="minorHAnsi" w:cs="Times New Roman"/>
        </w:rPr>
        <w:t xml:space="preserve"> Gathering house is closed.  Not much we can do.  Just stand apart.</w:t>
      </w:r>
    </w:p>
    <w:p w14:paraId="53519931" w14:textId="5E6DC628" w:rsidR="003F5D70" w:rsidRPr="004A17AC" w:rsidRDefault="005A5BB3" w:rsidP="003313AE">
      <w:pPr>
        <w:pStyle w:val="ListParagraph"/>
        <w:numPr>
          <w:ilvl w:val="1"/>
          <w:numId w:val="3"/>
        </w:numPr>
        <w:spacing w:after="240"/>
        <w:rPr>
          <w:rFonts w:asciiTheme="minorHAnsi" w:hAnsiTheme="minorHAnsi"/>
        </w:rPr>
      </w:pPr>
      <w:r w:rsidRPr="004A17AC">
        <w:rPr>
          <w:rFonts w:asciiTheme="minorHAnsi" w:eastAsia="Times New Roman" w:hAnsiTheme="minorHAnsi" w:cs="Times New Roman"/>
        </w:rPr>
        <w:t>P</w:t>
      </w:r>
      <w:r w:rsidR="003F5D70" w:rsidRPr="004A17AC">
        <w:rPr>
          <w:rFonts w:asciiTheme="minorHAnsi" w:eastAsia="Times New Roman" w:hAnsiTheme="minorHAnsi" w:cs="Times New Roman"/>
        </w:rPr>
        <w:t>ark Resident (Tim Hansen):</w:t>
      </w:r>
      <w:r w:rsidR="00650E30" w:rsidRPr="004A17AC">
        <w:rPr>
          <w:rFonts w:asciiTheme="minorHAnsi" w:eastAsia="Times New Roman" w:hAnsiTheme="minorHAnsi" w:cs="Times New Roman"/>
        </w:rPr>
        <w:t xml:space="preserve"> </w:t>
      </w:r>
    </w:p>
    <w:p w14:paraId="7CCE43CD" w14:textId="2DCDF081" w:rsidR="0090441D" w:rsidRPr="004A17AC" w:rsidRDefault="001B600D" w:rsidP="00DA67AF">
      <w:pPr>
        <w:pStyle w:val="ListParagraph"/>
        <w:numPr>
          <w:ilvl w:val="0"/>
          <w:numId w:val="3"/>
        </w:numPr>
        <w:ind w:right="0"/>
        <w:rPr>
          <w:rFonts w:asciiTheme="minorHAnsi" w:hAnsiTheme="minorHAnsi"/>
        </w:rPr>
      </w:pPr>
      <w:r w:rsidRPr="004A17AC">
        <w:rPr>
          <w:rFonts w:asciiTheme="minorHAnsi" w:hAnsiTheme="minorHAnsi" w:cs="Times New Roman"/>
        </w:rPr>
        <w:t>Old Business:</w:t>
      </w:r>
      <w:r w:rsidR="00872DD2" w:rsidRPr="004A17AC">
        <w:rPr>
          <w:rFonts w:asciiTheme="minorHAnsi" w:hAnsiTheme="minorHAnsi" w:cs="Times New Roman"/>
        </w:rPr>
        <w:t xml:space="preserve"> </w:t>
      </w:r>
      <w:r w:rsidR="00F47CB7">
        <w:rPr>
          <w:rFonts w:asciiTheme="minorHAnsi" w:hAnsiTheme="minorHAnsi" w:cs="Times New Roman"/>
        </w:rPr>
        <w:t>n/a</w:t>
      </w:r>
    </w:p>
    <w:p w14:paraId="746FB4B2" w14:textId="5090593B" w:rsidR="0023346C" w:rsidRPr="004A17AC" w:rsidRDefault="00AE7FA7" w:rsidP="004446A7">
      <w:pPr>
        <w:pStyle w:val="ListParagraph"/>
        <w:numPr>
          <w:ilvl w:val="0"/>
          <w:numId w:val="3"/>
        </w:numPr>
        <w:ind w:right="0"/>
        <w:rPr>
          <w:rFonts w:asciiTheme="minorHAnsi" w:hAnsiTheme="minorHAnsi"/>
        </w:rPr>
      </w:pPr>
      <w:r w:rsidRPr="004A17AC">
        <w:rPr>
          <w:rFonts w:asciiTheme="minorHAnsi" w:hAnsiTheme="minorHAnsi" w:cs="Times New Roman"/>
        </w:rPr>
        <w:t>New Business</w:t>
      </w:r>
      <w:r w:rsidR="00DA67AF" w:rsidRPr="004A17AC">
        <w:rPr>
          <w:rFonts w:asciiTheme="minorHAnsi" w:hAnsiTheme="minorHAnsi" w:cs="Times New Roman"/>
        </w:rPr>
        <w:t>:</w:t>
      </w:r>
      <w:r w:rsidR="00F47CB7">
        <w:rPr>
          <w:rFonts w:asciiTheme="minorHAnsi" w:hAnsiTheme="minorHAnsi" w:cs="Times New Roman"/>
        </w:rPr>
        <w:t xml:space="preserve"> </w:t>
      </w:r>
    </w:p>
    <w:p w14:paraId="518FA6C9" w14:textId="74748015" w:rsidR="00D5765F" w:rsidRPr="004A17AC" w:rsidRDefault="00D5765F" w:rsidP="004446A7">
      <w:pPr>
        <w:pStyle w:val="ListParagraph"/>
        <w:numPr>
          <w:ilvl w:val="0"/>
          <w:numId w:val="3"/>
        </w:numPr>
        <w:ind w:right="0"/>
        <w:rPr>
          <w:rFonts w:asciiTheme="minorHAnsi" w:hAnsiTheme="minorHAnsi"/>
        </w:rPr>
      </w:pPr>
    </w:p>
    <w:p w14:paraId="6FF81548" w14:textId="7F440049" w:rsidR="00FA416E" w:rsidRPr="004A17AC" w:rsidRDefault="00B750EA" w:rsidP="0095505B">
      <w:pPr>
        <w:pStyle w:val="ListParagraph"/>
        <w:numPr>
          <w:ilvl w:val="0"/>
          <w:numId w:val="3"/>
        </w:numPr>
        <w:ind w:right="0"/>
        <w:rPr>
          <w:rFonts w:asciiTheme="minorHAnsi" w:hAnsiTheme="minorHAnsi"/>
        </w:rPr>
      </w:pPr>
      <w:r w:rsidRPr="004A17AC">
        <w:rPr>
          <w:rFonts w:asciiTheme="minorHAnsi" w:hAnsiTheme="minorHAnsi" w:cs="Times New Roman"/>
        </w:rPr>
        <w:t>M</w:t>
      </w:r>
      <w:r w:rsidR="000446FA" w:rsidRPr="004A17AC">
        <w:rPr>
          <w:rFonts w:asciiTheme="minorHAnsi" w:hAnsiTheme="minorHAnsi" w:cs="Times New Roman"/>
        </w:rPr>
        <w:t>otion to Adjourn</w:t>
      </w:r>
      <w:r w:rsidR="004A257A" w:rsidRPr="004A17AC">
        <w:rPr>
          <w:rFonts w:asciiTheme="minorHAnsi" w:hAnsiTheme="minorHAnsi" w:cs="Times New Roman"/>
          <w:u w:val="single"/>
        </w:rPr>
        <w:t>;</w:t>
      </w:r>
      <w:r w:rsidRPr="004A17AC">
        <w:rPr>
          <w:rFonts w:asciiTheme="minorHAnsi" w:hAnsiTheme="minorHAnsi" w:cs="Times New Roman"/>
        </w:rPr>
        <w:t xml:space="preserve"> </w:t>
      </w:r>
      <w:r w:rsidR="005F04F1">
        <w:rPr>
          <w:rFonts w:asciiTheme="minorHAnsi" w:hAnsiTheme="minorHAnsi" w:cs="Times New Roman"/>
        </w:rPr>
        <w:t xml:space="preserve">Mark Robson </w:t>
      </w:r>
      <w:r w:rsidRPr="004A17AC">
        <w:rPr>
          <w:rFonts w:asciiTheme="minorHAnsi" w:hAnsiTheme="minorHAnsi" w:cs="Times New Roman"/>
        </w:rPr>
        <w:t xml:space="preserve">2nd </w:t>
      </w:r>
      <w:r w:rsidR="004A257A" w:rsidRPr="004A17AC">
        <w:rPr>
          <w:rFonts w:asciiTheme="minorHAnsi" w:hAnsiTheme="minorHAnsi" w:cs="Times New Roman"/>
        </w:rPr>
        <w:t>–</w:t>
      </w:r>
      <w:r w:rsidR="00F47CB7">
        <w:rPr>
          <w:rFonts w:asciiTheme="minorHAnsi" w:hAnsiTheme="minorHAnsi" w:cs="Times New Roman"/>
        </w:rPr>
        <w:t xml:space="preserve"> Aaron Kester</w:t>
      </w:r>
      <w:r w:rsidR="004A257A" w:rsidRPr="004A17AC">
        <w:rPr>
          <w:rFonts w:asciiTheme="minorHAnsi" w:hAnsiTheme="minorHAnsi" w:cs="Times New Roman"/>
        </w:rPr>
        <w:t>.</w:t>
      </w:r>
    </w:p>
    <w:p w14:paraId="22AF3700" w14:textId="1F2FB30D" w:rsidR="009F1D44" w:rsidRPr="0077762B" w:rsidRDefault="00413CD1" w:rsidP="002D3466">
      <w:pPr>
        <w:pStyle w:val="ListParagraph"/>
        <w:numPr>
          <w:ilvl w:val="0"/>
          <w:numId w:val="3"/>
        </w:numPr>
        <w:ind w:right="0"/>
        <w:rPr>
          <w:rFonts w:asciiTheme="minorHAnsi" w:hAnsiTheme="minorHAnsi"/>
        </w:rPr>
      </w:pPr>
      <w:r w:rsidRPr="0077762B">
        <w:rPr>
          <w:rFonts w:asciiTheme="minorHAnsi" w:hAnsiTheme="minorHAnsi"/>
        </w:rPr>
        <w:t>N</w:t>
      </w:r>
      <w:r w:rsidR="00070921" w:rsidRPr="0077762B">
        <w:rPr>
          <w:rFonts w:asciiTheme="minorHAnsi" w:hAnsiTheme="minorHAnsi"/>
        </w:rPr>
        <w:t xml:space="preserve">ext meeting </w:t>
      </w:r>
      <w:r w:rsidR="00A71671" w:rsidRPr="0077762B">
        <w:rPr>
          <w:rFonts w:asciiTheme="minorHAnsi" w:hAnsiTheme="minorHAnsi"/>
        </w:rPr>
        <w:t>May 5</w:t>
      </w:r>
      <w:r w:rsidR="00DD1F8F" w:rsidRPr="0077762B">
        <w:rPr>
          <w:rFonts w:asciiTheme="minorHAnsi" w:hAnsiTheme="minorHAnsi"/>
        </w:rPr>
        <w:t>, 2</w:t>
      </w:r>
      <w:r w:rsidR="00E15A62" w:rsidRPr="0077762B">
        <w:rPr>
          <w:rFonts w:asciiTheme="minorHAnsi" w:hAnsiTheme="minorHAnsi"/>
        </w:rPr>
        <w:t>020</w:t>
      </w:r>
      <w:bookmarkStart w:id="0" w:name="_GoBack"/>
      <w:bookmarkEnd w:id="0"/>
    </w:p>
    <w:p w14:paraId="74B44ADF" w14:textId="43A95349" w:rsidR="009F1D44" w:rsidRDefault="009F1D44" w:rsidP="009F1D44">
      <w:pPr>
        <w:ind w:right="0"/>
        <w:rPr>
          <w:rFonts w:asciiTheme="minorHAnsi" w:hAnsiTheme="minorHAnsi"/>
        </w:rPr>
      </w:pPr>
    </w:p>
    <w:p w14:paraId="001F9213" w14:textId="77777777" w:rsidR="009F1D44" w:rsidRPr="002F53B5" w:rsidRDefault="009F1D44" w:rsidP="009F1D44">
      <w:pPr>
        <w:pStyle w:val="Heading2"/>
        <w:spacing w:before="0" w:after="0" w:line="450" w:lineRule="atLeast"/>
        <w:rPr>
          <w:rFonts w:ascii="Arial" w:hAnsi="Arial" w:cs="Arial"/>
          <w:b w:val="0"/>
          <w:caps/>
          <w:color w:val="00531D"/>
          <w:sz w:val="32"/>
          <w:szCs w:val="32"/>
        </w:rPr>
      </w:pPr>
      <w:r w:rsidRPr="002F53B5">
        <w:rPr>
          <w:rStyle w:val="Strong"/>
          <w:rFonts w:ascii="Arial" w:hAnsi="Arial" w:cs="Arial"/>
          <w:b/>
          <w:bCs w:val="0"/>
          <w:caps/>
          <w:color w:val="00531D"/>
          <w:sz w:val="32"/>
          <w:szCs w:val="32"/>
        </w:rPr>
        <w:t>2019-2020 OFFICERS: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6110"/>
        <w:gridCol w:w="4674"/>
      </w:tblGrid>
      <w:tr w:rsidR="009F1D44" w:rsidRPr="002F53B5" w14:paraId="4D53AC2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633952E" w14:textId="77777777" w:rsidR="009F1D44" w:rsidRPr="002F53B5" w:rsidRDefault="009F1D44">
            <w:pPr>
              <w:pStyle w:val="Heading3"/>
              <w:spacing w:before="0" w:after="0" w:line="390" w:lineRule="atLeast"/>
              <w:jc w:val="center"/>
              <w:rPr>
                <w:rFonts w:ascii="Arial" w:hAnsi="Arial" w:cs="Arial"/>
                <w:bCs/>
                <w:color w:val="333333"/>
                <w:sz w:val="24"/>
                <w:szCs w:val="24"/>
              </w:rPr>
            </w:pPr>
            <w:r w:rsidRPr="002F53B5">
              <w:rPr>
                <w:rStyle w:val="Strong"/>
                <w:rFonts w:ascii="Arial" w:hAnsi="Arial" w:cs="Arial"/>
                <w:b/>
                <w:bCs w:val="0"/>
                <w:color w:val="333333"/>
                <w:sz w:val="24"/>
                <w:szCs w:val="24"/>
              </w:rPr>
              <w:t>President</w:t>
            </w:r>
          </w:p>
        </w:tc>
        <w:tc>
          <w:tcPr>
            <w:tcW w:w="3435" w:type="dxa"/>
            <w:tcBorders>
              <w:top w:val="outset" w:sz="6" w:space="0" w:color="auto"/>
              <w:left w:val="outset" w:sz="6" w:space="0" w:color="auto"/>
              <w:bottom w:val="outset" w:sz="6" w:space="0" w:color="auto"/>
              <w:right w:val="outset" w:sz="6" w:space="0" w:color="auto"/>
            </w:tcBorders>
            <w:hideMark/>
          </w:tcPr>
          <w:p w14:paraId="13EEDAF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Jake Strohm</w:t>
            </w:r>
          </w:p>
        </w:tc>
      </w:tr>
      <w:tr w:rsidR="009F1D44" w:rsidRPr="002F53B5" w14:paraId="5753613B"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1E00D76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Past President</w:t>
            </w:r>
          </w:p>
        </w:tc>
        <w:tc>
          <w:tcPr>
            <w:tcW w:w="3435" w:type="dxa"/>
            <w:tcBorders>
              <w:top w:val="outset" w:sz="6" w:space="0" w:color="auto"/>
              <w:left w:val="outset" w:sz="6" w:space="0" w:color="auto"/>
              <w:bottom w:val="outset" w:sz="6" w:space="0" w:color="auto"/>
              <w:right w:val="outset" w:sz="6" w:space="0" w:color="auto"/>
            </w:tcBorders>
            <w:hideMark/>
          </w:tcPr>
          <w:p w14:paraId="21550FFF"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Aaron Kester</w:t>
            </w:r>
          </w:p>
        </w:tc>
      </w:tr>
      <w:tr w:rsidR="009F1D44" w:rsidRPr="002F53B5" w14:paraId="7BD8F051"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34C60C18"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1st VP</w:t>
            </w:r>
          </w:p>
        </w:tc>
        <w:tc>
          <w:tcPr>
            <w:tcW w:w="3435" w:type="dxa"/>
            <w:tcBorders>
              <w:top w:val="outset" w:sz="6" w:space="0" w:color="auto"/>
              <w:left w:val="outset" w:sz="6" w:space="0" w:color="auto"/>
              <w:bottom w:val="outset" w:sz="6" w:space="0" w:color="auto"/>
              <w:right w:val="outset" w:sz="6" w:space="0" w:color="auto"/>
            </w:tcBorders>
            <w:hideMark/>
          </w:tcPr>
          <w:p w14:paraId="2CCAD1A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C2AB850"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4C8843AB"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2nd VP</w:t>
            </w:r>
          </w:p>
        </w:tc>
        <w:tc>
          <w:tcPr>
            <w:tcW w:w="3435" w:type="dxa"/>
            <w:tcBorders>
              <w:top w:val="outset" w:sz="6" w:space="0" w:color="auto"/>
              <w:left w:val="outset" w:sz="6" w:space="0" w:color="auto"/>
              <w:bottom w:val="outset" w:sz="6" w:space="0" w:color="auto"/>
              <w:right w:val="outset" w:sz="6" w:space="0" w:color="auto"/>
            </w:tcBorders>
            <w:hideMark/>
          </w:tcPr>
          <w:p w14:paraId="2298D4DC"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 </w:t>
            </w:r>
          </w:p>
        </w:tc>
      </w:tr>
      <w:tr w:rsidR="009F1D44" w:rsidRPr="002F53B5" w14:paraId="5D95A0B8"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6DEDBE56"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Secretary</w:t>
            </w:r>
          </w:p>
        </w:tc>
        <w:tc>
          <w:tcPr>
            <w:tcW w:w="3435" w:type="dxa"/>
            <w:tcBorders>
              <w:top w:val="outset" w:sz="6" w:space="0" w:color="auto"/>
              <w:left w:val="outset" w:sz="6" w:space="0" w:color="auto"/>
              <w:bottom w:val="outset" w:sz="6" w:space="0" w:color="auto"/>
              <w:right w:val="outset" w:sz="6" w:space="0" w:color="auto"/>
            </w:tcBorders>
            <w:hideMark/>
          </w:tcPr>
          <w:p w14:paraId="54ABCAF3"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Mike Mauton</w:t>
            </w:r>
          </w:p>
        </w:tc>
      </w:tr>
      <w:tr w:rsidR="009F1D44" w:rsidRPr="002F53B5" w14:paraId="79245B95" w14:textId="77777777" w:rsidTr="009F1D44">
        <w:trPr>
          <w:tblCellSpacing w:w="15" w:type="dxa"/>
        </w:trPr>
        <w:tc>
          <w:tcPr>
            <w:tcW w:w="4500" w:type="dxa"/>
            <w:tcBorders>
              <w:top w:val="outset" w:sz="6" w:space="0" w:color="auto"/>
              <w:left w:val="outset" w:sz="6" w:space="0" w:color="auto"/>
              <w:bottom w:val="outset" w:sz="6" w:space="0" w:color="auto"/>
              <w:right w:val="outset" w:sz="6" w:space="0" w:color="auto"/>
            </w:tcBorders>
            <w:hideMark/>
          </w:tcPr>
          <w:p w14:paraId="5043A7E2"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Style w:val="Strong"/>
                <w:rFonts w:ascii="Arial" w:hAnsi="Arial" w:cs="Arial"/>
                <w:b/>
                <w:bCs w:val="0"/>
                <w:color w:val="333333"/>
                <w:sz w:val="24"/>
                <w:szCs w:val="24"/>
              </w:rPr>
              <w:t>Treasurer</w:t>
            </w:r>
          </w:p>
        </w:tc>
        <w:tc>
          <w:tcPr>
            <w:tcW w:w="3435" w:type="dxa"/>
            <w:tcBorders>
              <w:top w:val="outset" w:sz="6" w:space="0" w:color="auto"/>
              <w:left w:val="outset" w:sz="6" w:space="0" w:color="auto"/>
              <w:bottom w:val="outset" w:sz="6" w:space="0" w:color="auto"/>
              <w:right w:val="outset" w:sz="6" w:space="0" w:color="auto"/>
            </w:tcBorders>
            <w:hideMark/>
          </w:tcPr>
          <w:p w14:paraId="4E8C584D" w14:textId="77777777" w:rsidR="009F1D44" w:rsidRPr="002F53B5" w:rsidRDefault="009F1D44">
            <w:pPr>
              <w:pStyle w:val="Heading3"/>
              <w:spacing w:before="0" w:after="0" w:line="390" w:lineRule="atLeast"/>
              <w:jc w:val="center"/>
              <w:rPr>
                <w:rFonts w:ascii="Arial" w:hAnsi="Arial" w:cs="Arial"/>
                <w:color w:val="333333"/>
                <w:sz w:val="24"/>
                <w:szCs w:val="24"/>
              </w:rPr>
            </w:pPr>
            <w:r w:rsidRPr="002F53B5">
              <w:rPr>
                <w:rFonts w:ascii="Arial" w:hAnsi="Arial" w:cs="Arial"/>
                <w:color w:val="333333"/>
                <w:sz w:val="24"/>
                <w:szCs w:val="24"/>
              </w:rPr>
              <w:t>Tod Bertram</w:t>
            </w:r>
          </w:p>
        </w:tc>
      </w:tr>
    </w:tbl>
    <w:p w14:paraId="1085F598" w14:textId="443FEFB4" w:rsidR="009F1D44" w:rsidRPr="002F53B5" w:rsidRDefault="009F1D44" w:rsidP="009F1D44">
      <w:pPr>
        <w:pStyle w:val="Heading2"/>
        <w:spacing w:before="0" w:after="0" w:line="450" w:lineRule="atLeast"/>
        <w:rPr>
          <w:rFonts w:ascii="Arial" w:hAnsi="Arial" w:cs="Arial"/>
          <w:b w:val="0"/>
          <w:bCs/>
          <w:caps/>
          <w:color w:val="00531D"/>
          <w:sz w:val="32"/>
          <w:szCs w:val="32"/>
        </w:rPr>
      </w:pPr>
      <w:r w:rsidRPr="002F53B5">
        <w:rPr>
          <w:rStyle w:val="Strong"/>
          <w:rFonts w:ascii="Arial" w:hAnsi="Arial" w:cs="Arial"/>
          <w:b/>
          <w:bCs w:val="0"/>
          <w:caps/>
          <w:color w:val="00531D"/>
          <w:sz w:val="32"/>
          <w:szCs w:val="32"/>
        </w:rPr>
        <w:t> BOARD OF DIRECTORS:</w:t>
      </w:r>
    </w:p>
    <w:tbl>
      <w:tblPr>
        <w:tblW w:w="10784"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44"/>
        <w:gridCol w:w="2848"/>
        <w:gridCol w:w="3592"/>
      </w:tblGrid>
      <w:tr w:rsidR="009F1D44" w:rsidRPr="002F53B5" w14:paraId="1C5DB45A" w14:textId="2E00E0B5" w:rsidTr="00B85061">
        <w:trPr>
          <w:tblCellSpacing w:w="7" w:type="dxa"/>
        </w:trPr>
        <w:tc>
          <w:tcPr>
            <w:tcW w:w="4323" w:type="dxa"/>
            <w:tcBorders>
              <w:top w:val="single" w:sz="4" w:space="0" w:color="auto"/>
              <w:left w:val="single" w:sz="4" w:space="0" w:color="auto"/>
              <w:bottom w:val="single" w:sz="4" w:space="0" w:color="auto"/>
              <w:right w:val="single" w:sz="4" w:space="0" w:color="auto"/>
            </w:tcBorders>
            <w:hideMark/>
          </w:tcPr>
          <w:p w14:paraId="7E2B75ED" w14:textId="77777777" w:rsidR="009F1D44" w:rsidRPr="002F53B5" w:rsidRDefault="009F1D44">
            <w:pPr>
              <w:pStyle w:val="Heading3"/>
              <w:spacing w:before="0" w:after="0" w:line="390" w:lineRule="atLeast"/>
              <w:jc w:val="center"/>
              <w:rPr>
                <w:rFonts w:ascii="Arial" w:hAnsi="Arial" w:cs="Arial"/>
                <w:bCs/>
                <w:color w:val="333333"/>
                <w:sz w:val="22"/>
                <w:szCs w:val="22"/>
              </w:rPr>
            </w:pPr>
            <w:r w:rsidRPr="002F53B5">
              <w:rPr>
                <w:rStyle w:val="Strong"/>
                <w:rFonts w:ascii="Arial" w:hAnsi="Arial" w:cs="Arial"/>
                <w:b/>
                <w:bCs w:val="0"/>
                <w:color w:val="333333"/>
                <w:sz w:val="22"/>
                <w:szCs w:val="22"/>
              </w:rPr>
              <w:t>Name</w:t>
            </w:r>
          </w:p>
        </w:tc>
        <w:tc>
          <w:tcPr>
            <w:tcW w:w="2834" w:type="dxa"/>
            <w:tcBorders>
              <w:top w:val="single" w:sz="4" w:space="0" w:color="auto"/>
              <w:left w:val="single" w:sz="4" w:space="0" w:color="auto"/>
              <w:bottom w:val="single" w:sz="4" w:space="0" w:color="auto"/>
              <w:right w:val="single" w:sz="4" w:space="0" w:color="auto"/>
            </w:tcBorders>
            <w:hideMark/>
          </w:tcPr>
          <w:p w14:paraId="6457EE4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Term</w:t>
            </w:r>
          </w:p>
        </w:tc>
        <w:tc>
          <w:tcPr>
            <w:tcW w:w="3571" w:type="dxa"/>
            <w:tcBorders>
              <w:top w:val="single" w:sz="4" w:space="0" w:color="auto"/>
              <w:left w:val="single" w:sz="4" w:space="0" w:color="auto"/>
              <w:bottom w:val="single" w:sz="4" w:space="0" w:color="auto"/>
              <w:right w:val="single" w:sz="4" w:space="0" w:color="auto"/>
            </w:tcBorders>
          </w:tcPr>
          <w:p w14:paraId="72B93CD1" w14:textId="4AC2A441" w:rsidR="009F1D44" w:rsidRPr="002F53B5" w:rsidRDefault="00B8506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Initial If Present</w:t>
            </w:r>
          </w:p>
        </w:tc>
      </w:tr>
      <w:tr w:rsidR="009F1D44" w:rsidRPr="002F53B5" w14:paraId="0B905748" w14:textId="475F1F8D"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1DC92E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Aaron Kester</w:t>
            </w:r>
          </w:p>
        </w:tc>
        <w:tc>
          <w:tcPr>
            <w:tcW w:w="2834" w:type="dxa"/>
            <w:tcBorders>
              <w:top w:val="outset" w:sz="6" w:space="0" w:color="auto"/>
              <w:left w:val="outset" w:sz="6" w:space="0" w:color="auto"/>
              <w:bottom w:val="outset" w:sz="6" w:space="0" w:color="auto"/>
              <w:right w:val="outset" w:sz="6" w:space="0" w:color="auto"/>
            </w:tcBorders>
            <w:hideMark/>
          </w:tcPr>
          <w:p w14:paraId="15FC4FDC"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274A475B" w14:textId="304E8FA9" w:rsidR="009F1D44" w:rsidRPr="002F53B5" w:rsidRDefault="002E244F" w:rsidP="00BD6FBC">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AK</w:t>
            </w:r>
          </w:p>
        </w:tc>
      </w:tr>
      <w:tr w:rsidR="009F1D44" w:rsidRPr="002F53B5" w14:paraId="367F0055" w14:textId="67A02D7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B712D03"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Kevin Martin</w:t>
            </w:r>
          </w:p>
        </w:tc>
        <w:tc>
          <w:tcPr>
            <w:tcW w:w="2834" w:type="dxa"/>
            <w:tcBorders>
              <w:top w:val="outset" w:sz="6" w:space="0" w:color="auto"/>
              <w:left w:val="outset" w:sz="6" w:space="0" w:color="auto"/>
              <w:bottom w:val="outset" w:sz="6" w:space="0" w:color="auto"/>
              <w:right w:val="outset" w:sz="6" w:space="0" w:color="auto"/>
            </w:tcBorders>
            <w:hideMark/>
          </w:tcPr>
          <w:p w14:paraId="7FD8AD5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06FC61E2" w14:textId="608D6871"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KM</w:t>
            </w:r>
          </w:p>
        </w:tc>
      </w:tr>
      <w:tr w:rsidR="009F1D44" w:rsidRPr="002F53B5" w14:paraId="2E303B6D" w14:textId="1B43CB0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13C7DF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Carrol McCracken</w:t>
            </w:r>
          </w:p>
        </w:tc>
        <w:tc>
          <w:tcPr>
            <w:tcW w:w="2834" w:type="dxa"/>
            <w:tcBorders>
              <w:top w:val="outset" w:sz="6" w:space="0" w:color="auto"/>
              <w:left w:val="outset" w:sz="6" w:space="0" w:color="auto"/>
              <w:bottom w:val="outset" w:sz="6" w:space="0" w:color="auto"/>
              <w:right w:val="outset" w:sz="6" w:space="0" w:color="auto"/>
            </w:tcBorders>
            <w:hideMark/>
          </w:tcPr>
          <w:p w14:paraId="48BA4D3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12D1BB85" w14:textId="04CDC7BE"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CM</w:t>
            </w:r>
          </w:p>
        </w:tc>
      </w:tr>
      <w:tr w:rsidR="009F1D44" w:rsidRPr="002F53B5" w14:paraId="16605E3A" w14:textId="1313923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B648A4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Paul Readhead</w:t>
            </w:r>
          </w:p>
        </w:tc>
        <w:tc>
          <w:tcPr>
            <w:tcW w:w="2834" w:type="dxa"/>
            <w:tcBorders>
              <w:top w:val="outset" w:sz="6" w:space="0" w:color="auto"/>
              <w:left w:val="outset" w:sz="6" w:space="0" w:color="auto"/>
              <w:bottom w:val="outset" w:sz="6" w:space="0" w:color="auto"/>
              <w:right w:val="outset" w:sz="6" w:space="0" w:color="auto"/>
            </w:tcBorders>
            <w:hideMark/>
          </w:tcPr>
          <w:p w14:paraId="2B19C32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70DD2AF5" w14:textId="2740F57A" w:rsidR="009F1D44" w:rsidRPr="002F53B5" w:rsidRDefault="003D0309">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PR</w:t>
            </w:r>
          </w:p>
        </w:tc>
      </w:tr>
      <w:tr w:rsidR="009F1D44" w:rsidRPr="002F53B5" w14:paraId="5A8894DC" w14:textId="6FC5F72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A0B8D3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Mark Robson</w:t>
            </w:r>
          </w:p>
        </w:tc>
        <w:tc>
          <w:tcPr>
            <w:tcW w:w="2834" w:type="dxa"/>
            <w:tcBorders>
              <w:top w:val="outset" w:sz="6" w:space="0" w:color="auto"/>
              <w:left w:val="outset" w:sz="6" w:space="0" w:color="auto"/>
              <w:bottom w:val="outset" w:sz="6" w:space="0" w:color="auto"/>
              <w:right w:val="outset" w:sz="6" w:space="0" w:color="auto"/>
            </w:tcBorders>
            <w:hideMark/>
          </w:tcPr>
          <w:p w14:paraId="783669D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18A89B6C" w14:textId="089090D0"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MR</w:t>
            </w:r>
          </w:p>
        </w:tc>
      </w:tr>
      <w:tr w:rsidR="009F1D44" w:rsidRPr="002F53B5" w14:paraId="7799DB22" w14:textId="175F2D8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C397B6" w14:textId="43703640"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Bob Wnek </w:t>
            </w:r>
          </w:p>
        </w:tc>
        <w:tc>
          <w:tcPr>
            <w:tcW w:w="2834" w:type="dxa"/>
            <w:tcBorders>
              <w:top w:val="outset" w:sz="6" w:space="0" w:color="auto"/>
              <w:left w:val="outset" w:sz="6" w:space="0" w:color="auto"/>
              <w:bottom w:val="outset" w:sz="6" w:space="0" w:color="auto"/>
              <w:right w:val="outset" w:sz="6" w:space="0" w:color="auto"/>
            </w:tcBorders>
            <w:hideMark/>
          </w:tcPr>
          <w:p w14:paraId="1E9FE82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2017-2020</w:t>
            </w:r>
          </w:p>
        </w:tc>
        <w:tc>
          <w:tcPr>
            <w:tcW w:w="3571" w:type="dxa"/>
            <w:tcBorders>
              <w:top w:val="outset" w:sz="6" w:space="0" w:color="auto"/>
              <w:left w:val="outset" w:sz="6" w:space="0" w:color="auto"/>
              <w:bottom w:val="outset" w:sz="6" w:space="0" w:color="auto"/>
              <w:right w:val="outset" w:sz="6" w:space="0" w:color="auto"/>
            </w:tcBorders>
          </w:tcPr>
          <w:p w14:paraId="3961EC08" w14:textId="0970BB76" w:rsidR="009F1D44" w:rsidRPr="009D2B3B"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BW</w:t>
            </w:r>
          </w:p>
        </w:tc>
      </w:tr>
      <w:tr w:rsidR="009F1D44" w:rsidRPr="002F53B5" w14:paraId="505B59D7" w14:textId="7CA8C8E4"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78A5AE"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Randy Cummings</w:t>
            </w:r>
          </w:p>
        </w:tc>
        <w:tc>
          <w:tcPr>
            <w:tcW w:w="2834" w:type="dxa"/>
            <w:tcBorders>
              <w:top w:val="outset" w:sz="6" w:space="0" w:color="auto"/>
              <w:left w:val="outset" w:sz="6" w:space="0" w:color="auto"/>
              <w:bottom w:val="outset" w:sz="6" w:space="0" w:color="auto"/>
              <w:right w:val="outset" w:sz="6" w:space="0" w:color="auto"/>
            </w:tcBorders>
            <w:hideMark/>
          </w:tcPr>
          <w:p w14:paraId="0378E7A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722FD8CC" w14:textId="700B8627"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RC</w:t>
            </w:r>
          </w:p>
        </w:tc>
      </w:tr>
      <w:tr w:rsidR="009F1D44" w:rsidRPr="002F53B5" w14:paraId="67E4818A" w14:textId="309D019F"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B92701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Howard Van Auken</w:t>
            </w:r>
          </w:p>
        </w:tc>
        <w:tc>
          <w:tcPr>
            <w:tcW w:w="2834" w:type="dxa"/>
            <w:tcBorders>
              <w:top w:val="outset" w:sz="6" w:space="0" w:color="auto"/>
              <w:left w:val="outset" w:sz="6" w:space="0" w:color="auto"/>
              <w:bottom w:val="outset" w:sz="6" w:space="0" w:color="auto"/>
              <w:right w:val="outset" w:sz="6" w:space="0" w:color="auto"/>
            </w:tcBorders>
            <w:hideMark/>
          </w:tcPr>
          <w:p w14:paraId="1BE2D3D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1253FFD0" w14:textId="2B8E5C72"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HVA</w:t>
            </w:r>
          </w:p>
        </w:tc>
      </w:tr>
      <w:tr w:rsidR="009F1D44" w:rsidRPr="002F53B5" w14:paraId="12B6DDA2" w14:textId="3B899A3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44A87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Mike Mauton</w:t>
            </w:r>
          </w:p>
        </w:tc>
        <w:tc>
          <w:tcPr>
            <w:tcW w:w="2834" w:type="dxa"/>
            <w:tcBorders>
              <w:top w:val="outset" w:sz="6" w:space="0" w:color="auto"/>
              <w:left w:val="outset" w:sz="6" w:space="0" w:color="auto"/>
              <w:bottom w:val="outset" w:sz="6" w:space="0" w:color="auto"/>
              <w:right w:val="outset" w:sz="6" w:space="0" w:color="auto"/>
            </w:tcBorders>
            <w:hideMark/>
          </w:tcPr>
          <w:p w14:paraId="7A2C5B4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28EF0189" w14:textId="30B2CDDB"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MM</w:t>
            </w:r>
          </w:p>
        </w:tc>
      </w:tr>
      <w:tr w:rsidR="009F1D44" w:rsidRPr="002F53B5" w14:paraId="406135F4" w14:textId="741AA368"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0C6148BA"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Terry Witt</w:t>
            </w:r>
          </w:p>
        </w:tc>
        <w:tc>
          <w:tcPr>
            <w:tcW w:w="2834" w:type="dxa"/>
            <w:tcBorders>
              <w:top w:val="outset" w:sz="6" w:space="0" w:color="auto"/>
              <w:left w:val="outset" w:sz="6" w:space="0" w:color="auto"/>
              <w:bottom w:val="outset" w:sz="6" w:space="0" w:color="auto"/>
              <w:right w:val="outset" w:sz="6" w:space="0" w:color="auto"/>
            </w:tcBorders>
            <w:hideMark/>
          </w:tcPr>
          <w:p w14:paraId="0B2FB5E1"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BC74A" w14:textId="1E3933F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34B3CB1C" w14:textId="22193B2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C5FBAD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Roger Elliott</w:t>
            </w:r>
          </w:p>
        </w:tc>
        <w:tc>
          <w:tcPr>
            <w:tcW w:w="2834" w:type="dxa"/>
            <w:tcBorders>
              <w:top w:val="outset" w:sz="6" w:space="0" w:color="auto"/>
              <w:left w:val="outset" w:sz="6" w:space="0" w:color="auto"/>
              <w:bottom w:val="outset" w:sz="6" w:space="0" w:color="auto"/>
              <w:right w:val="outset" w:sz="6" w:space="0" w:color="auto"/>
            </w:tcBorders>
            <w:hideMark/>
          </w:tcPr>
          <w:p w14:paraId="2F8FA4D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3CFDFAEA"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39A5EDF9" w14:textId="768FB700"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7083C670" w14:textId="47B46AB2"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Brian Hill </w:t>
            </w:r>
          </w:p>
        </w:tc>
        <w:tc>
          <w:tcPr>
            <w:tcW w:w="2834" w:type="dxa"/>
            <w:tcBorders>
              <w:top w:val="outset" w:sz="6" w:space="0" w:color="auto"/>
              <w:left w:val="outset" w:sz="6" w:space="0" w:color="auto"/>
              <w:bottom w:val="outset" w:sz="6" w:space="0" w:color="auto"/>
              <w:right w:val="outset" w:sz="6" w:space="0" w:color="auto"/>
            </w:tcBorders>
            <w:hideMark/>
          </w:tcPr>
          <w:p w14:paraId="0A60ABA7"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2018-2021</w:t>
            </w:r>
          </w:p>
        </w:tc>
        <w:tc>
          <w:tcPr>
            <w:tcW w:w="3571" w:type="dxa"/>
            <w:tcBorders>
              <w:top w:val="outset" w:sz="6" w:space="0" w:color="auto"/>
              <w:left w:val="outset" w:sz="6" w:space="0" w:color="auto"/>
              <w:bottom w:val="outset" w:sz="6" w:space="0" w:color="auto"/>
              <w:right w:val="outset" w:sz="6" w:space="0" w:color="auto"/>
            </w:tcBorders>
          </w:tcPr>
          <w:p w14:paraId="026C6C98" w14:textId="48E40D9E"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BH</w:t>
            </w:r>
          </w:p>
        </w:tc>
      </w:tr>
      <w:tr w:rsidR="009F1D44" w:rsidRPr="002F53B5" w14:paraId="526D79B1" w14:textId="148EC4C9"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2DA74E29"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Jake Strohm</w:t>
            </w:r>
          </w:p>
        </w:tc>
        <w:tc>
          <w:tcPr>
            <w:tcW w:w="2834" w:type="dxa"/>
            <w:tcBorders>
              <w:top w:val="outset" w:sz="6" w:space="0" w:color="auto"/>
              <w:left w:val="outset" w:sz="6" w:space="0" w:color="auto"/>
              <w:bottom w:val="outset" w:sz="6" w:space="0" w:color="auto"/>
              <w:right w:val="outset" w:sz="6" w:space="0" w:color="auto"/>
            </w:tcBorders>
            <w:hideMark/>
          </w:tcPr>
          <w:p w14:paraId="066E5988"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4200406" w14:textId="2D717210"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JS</w:t>
            </w:r>
          </w:p>
        </w:tc>
      </w:tr>
      <w:tr w:rsidR="009F1D44" w:rsidRPr="002F53B5" w14:paraId="0234F7CD" w14:textId="1B474315"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CE2597C" w14:textId="668BF8FB"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Tod Bertram</w:t>
            </w:r>
          </w:p>
        </w:tc>
        <w:tc>
          <w:tcPr>
            <w:tcW w:w="2834" w:type="dxa"/>
            <w:tcBorders>
              <w:top w:val="outset" w:sz="6" w:space="0" w:color="auto"/>
              <w:left w:val="outset" w:sz="6" w:space="0" w:color="auto"/>
              <w:bottom w:val="outset" w:sz="6" w:space="0" w:color="auto"/>
              <w:right w:val="outset" w:sz="6" w:space="0" w:color="auto"/>
            </w:tcBorders>
            <w:hideMark/>
          </w:tcPr>
          <w:p w14:paraId="228FD04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17E53B7F" w14:textId="2FF2E117"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TB</w:t>
            </w:r>
          </w:p>
        </w:tc>
      </w:tr>
      <w:tr w:rsidR="009F1D44" w:rsidRPr="002F53B5" w14:paraId="2B0E76E9" w14:textId="502839D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4513311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Steve Olson</w:t>
            </w:r>
          </w:p>
        </w:tc>
        <w:tc>
          <w:tcPr>
            <w:tcW w:w="2834" w:type="dxa"/>
            <w:tcBorders>
              <w:top w:val="outset" w:sz="6" w:space="0" w:color="auto"/>
              <w:left w:val="outset" w:sz="6" w:space="0" w:color="auto"/>
              <w:bottom w:val="outset" w:sz="6" w:space="0" w:color="auto"/>
              <w:right w:val="outset" w:sz="6" w:space="0" w:color="auto"/>
            </w:tcBorders>
            <w:hideMark/>
          </w:tcPr>
          <w:p w14:paraId="0C4E187F"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323F2074" w14:textId="1DE5C9CD"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SO</w:t>
            </w:r>
          </w:p>
        </w:tc>
      </w:tr>
      <w:tr w:rsidR="009F1D44" w:rsidRPr="002F53B5" w14:paraId="2F4CEE97" w14:textId="3ACCE2F3"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64F49A04"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Tim Hanson</w:t>
            </w:r>
          </w:p>
        </w:tc>
        <w:tc>
          <w:tcPr>
            <w:tcW w:w="2834" w:type="dxa"/>
            <w:tcBorders>
              <w:top w:val="outset" w:sz="6" w:space="0" w:color="auto"/>
              <w:left w:val="outset" w:sz="6" w:space="0" w:color="auto"/>
              <w:bottom w:val="outset" w:sz="6" w:space="0" w:color="auto"/>
              <w:right w:val="outset" w:sz="6" w:space="0" w:color="auto"/>
            </w:tcBorders>
            <w:hideMark/>
          </w:tcPr>
          <w:p w14:paraId="16C56F56"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612B51D4"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r w:rsidR="009F1D44" w:rsidRPr="002F53B5" w14:paraId="724DE95F" w14:textId="55EF0BC7"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569E11C" w14:textId="0CCB1908" w:rsidR="009F1D44" w:rsidRPr="009D2B3B" w:rsidRDefault="009F1D44">
            <w:pPr>
              <w:pStyle w:val="Heading3"/>
              <w:spacing w:before="0" w:after="0" w:line="390" w:lineRule="atLeast"/>
              <w:jc w:val="center"/>
              <w:rPr>
                <w:rFonts w:ascii="Arial" w:hAnsi="Arial" w:cs="Arial"/>
                <w:color w:val="333333"/>
                <w:sz w:val="22"/>
                <w:szCs w:val="22"/>
              </w:rPr>
            </w:pPr>
            <w:r w:rsidRPr="009D2B3B">
              <w:rPr>
                <w:rFonts w:ascii="Arial" w:hAnsi="Arial" w:cs="Arial"/>
                <w:color w:val="333333"/>
                <w:sz w:val="22"/>
                <w:szCs w:val="22"/>
              </w:rPr>
              <w:t>Ben Berka </w:t>
            </w:r>
          </w:p>
        </w:tc>
        <w:tc>
          <w:tcPr>
            <w:tcW w:w="2834" w:type="dxa"/>
            <w:tcBorders>
              <w:top w:val="outset" w:sz="6" w:space="0" w:color="auto"/>
              <w:left w:val="outset" w:sz="6" w:space="0" w:color="auto"/>
              <w:bottom w:val="outset" w:sz="6" w:space="0" w:color="auto"/>
              <w:right w:val="outset" w:sz="6" w:space="0" w:color="auto"/>
            </w:tcBorders>
            <w:hideMark/>
          </w:tcPr>
          <w:p w14:paraId="39EDC93D" w14:textId="77777777" w:rsidR="009F1D44" w:rsidRPr="009D2B3B" w:rsidRDefault="009F1D44">
            <w:pPr>
              <w:pStyle w:val="Heading3"/>
              <w:spacing w:before="0" w:after="0" w:line="390" w:lineRule="atLeast"/>
              <w:jc w:val="center"/>
              <w:rPr>
                <w:rFonts w:ascii="Arial" w:hAnsi="Arial" w:cs="Arial"/>
                <w:color w:val="333333"/>
                <w:sz w:val="22"/>
                <w:szCs w:val="22"/>
              </w:rPr>
            </w:pPr>
            <w:r w:rsidRPr="009D2B3B">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EA3C25C" w14:textId="550BF657" w:rsidR="009F1D44" w:rsidRPr="002F53B5" w:rsidRDefault="002E244F">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BB</w:t>
            </w:r>
          </w:p>
        </w:tc>
      </w:tr>
      <w:tr w:rsidR="009F1D44" w:rsidRPr="002F53B5" w14:paraId="15182542" w14:textId="7B6420EE"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31FED4E7" w14:textId="41540263" w:rsidR="009F1D44" w:rsidRPr="002F53B5" w:rsidRDefault="009F1D44">
            <w:pPr>
              <w:pStyle w:val="Heading3"/>
              <w:spacing w:before="0" w:after="0" w:line="390" w:lineRule="atLeast"/>
              <w:jc w:val="center"/>
              <w:rPr>
                <w:rFonts w:ascii="Arial" w:hAnsi="Arial" w:cs="Arial"/>
                <w:color w:val="333333"/>
                <w:sz w:val="22"/>
                <w:szCs w:val="22"/>
              </w:rPr>
            </w:pPr>
            <w:r w:rsidRPr="002F53B5">
              <w:rPr>
                <w:rFonts w:ascii="Arial" w:hAnsi="Arial" w:cs="Arial"/>
                <w:color w:val="333333"/>
                <w:sz w:val="22"/>
                <w:szCs w:val="22"/>
              </w:rPr>
              <w:t> </w:t>
            </w:r>
            <w:r w:rsidR="00970F34">
              <w:rPr>
                <w:rFonts w:ascii="Arial" w:hAnsi="Arial" w:cs="Arial"/>
                <w:color w:val="333333"/>
                <w:sz w:val="22"/>
                <w:szCs w:val="22"/>
              </w:rPr>
              <w:t>Jerry Anderson</w:t>
            </w:r>
          </w:p>
        </w:tc>
        <w:tc>
          <w:tcPr>
            <w:tcW w:w="2834" w:type="dxa"/>
            <w:tcBorders>
              <w:top w:val="outset" w:sz="6" w:space="0" w:color="auto"/>
              <w:left w:val="outset" w:sz="6" w:space="0" w:color="auto"/>
              <w:bottom w:val="outset" w:sz="6" w:space="0" w:color="auto"/>
              <w:right w:val="outset" w:sz="6" w:space="0" w:color="auto"/>
            </w:tcBorders>
            <w:hideMark/>
          </w:tcPr>
          <w:p w14:paraId="183A7145"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2019-2022</w:t>
            </w:r>
          </w:p>
        </w:tc>
        <w:tc>
          <w:tcPr>
            <w:tcW w:w="3571" w:type="dxa"/>
            <w:tcBorders>
              <w:top w:val="outset" w:sz="6" w:space="0" w:color="auto"/>
              <w:left w:val="outset" w:sz="6" w:space="0" w:color="auto"/>
              <w:bottom w:val="outset" w:sz="6" w:space="0" w:color="auto"/>
              <w:right w:val="outset" w:sz="6" w:space="0" w:color="auto"/>
            </w:tcBorders>
          </w:tcPr>
          <w:p w14:paraId="4B503EAD" w14:textId="3081FC06" w:rsidR="009F1D44" w:rsidRPr="002F53B5" w:rsidRDefault="00D54C01">
            <w:pPr>
              <w:pStyle w:val="Heading3"/>
              <w:spacing w:before="0" w:after="0" w:line="390" w:lineRule="atLeast"/>
              <w:jc w:val="center"/>
              <w:rPr>
                <w:rStyle w:val="Strong"/>
                <w:rFonts w:ascii="Arial" w:hAnsi="Arial" w:cs="Arial"/>
                <w:b/>
                <w:bCs w:val="0"/>
                <w:color w:val="333333"/>
                <w:sz w:val="22"/>
                <w:szCs w:val="22"/>
              </w:rPr>
            </w:pPr>
            <w:r>
              <w:rPr>
                <w:rStyle w:val="Strong"/>
                <w:rFonts w:ascii="Arial" w:hAnsi="Arial" w:cs="Arial"/>
                <w:b/>
                <w:bCs w:val="0"/>
                <w:color w:val="333333"/>
                <w:sz w:val="22"/>
                <w:szCs w:val="22"/>
              </w:rPr>
              <w:t>JA</w:t>
            </w:r>
          </w:p>
        </w:tc>
      </w:tr>
      <w:tr w:rsidR="009F1D44" w:rsidRPr="002F53B5" w14:paraId="59289E6C" w14:textId="60814232" w:rsidTr="00B85061">
        <w:trPr>
          <w:tblCellSpacing w:w="7" w:type="dxa"/>
        </w:trPr>
        <w:tc>
          <w:tcPr>
            <w:tcW w:w="4323" w:type="dxa"/>
            <w:tcBorders>
              <w:top w:val="outset" w:sz="6" w:space="0" w:color="auto"/>
              <w:left w:val="outset" w:sz="6" w:space="0" w:color="auto"/>
              <w:bottom w:val="outset" w:sz="6" w:space="0" w:color="auto"/>
              <w:right w:val="outset" w:sz="6" w:space="0" w:color="auto"/>
            </w:tcBorders>
            <w:hideMark/>
          </w:tcPr>
          <w:p w14:paraId="5A5A098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Terri Henrich</w:t>
            </w:r>
          </w:p>
        </w:tc>
        <w:tc>
          <w:tcPr>
            <w:tcW w:w="2834" w:type="dxa"/>
            <w:tcBorders>
              <w:top w:val="outset" w:sz="6" w:space="0" w:color="auto"/>
              <w:left w:val="outset" w:sz="6" w:space="0" w:color="auto"/>
              <w:bottom w:val="outset" w:sz="6" w:space="0" w:color="auto"/>
              <w:right w:val="outset" w:sz="6" w:space="0" w:color="auto"/>
            </w:tcBorders>
            <w:hideMark/>
          </w:tcPr>
          <w:p w14:paraId="4B2B5A00" w14:textId="77777777" w:rsidR="009F1D44" w:rsidRPr="002F53B5" w:rsidRDefault="009F1D44">
            <w:pPr>
              <w:pStyle w:val="Heading3"/>
              <w:spacing w:before="0" w:after="0" w:line="390" w:lineRule="atLeast"/>
              <w:jc w:val="center"/>
              <w:rPr>
                <w:rFonts w:ascii="Arial" w:hAnsi="Arial" w:cs="Arial"/>
                <w:color w:val="333333"/>
                <w:sz w:val="22"/>
                <w:szCs w:val="22"/>
              </w:rPr>
            </w:pPr>
            <w:r w:rsidRPr="002F53B5">
              <w:rPr>
                <w:rStyle w:val="Strong"/>
                <w:rFonts w:ascii="Arial" w:hAnsi="Arial" w:cs="Arial"/>
                <w:b/>
                <w:bCs w:val="0"/>
                <w:color w:val="333333"/>
                <w:sz w:val="22"/>
                <w:szCs w:val="22"/>
              </w:rPr>
              <w:t>Honorary</w:t>
            </w:r>
          </w:p>
        </w:tc>
        <w:tc>
          <w:tcPr>
            <w:tcW w:w="3571" w:type="dxa"/>
            <w:tcBorders>
              <w:top w:val="outset" w:sz="6" w:space="0" w:color="auto"/>
              <w:left w:val="outset" w:sz="6" w:space="0" w:color="auto"/>
              <w:bottom w:val="outset" w:sz="6" w:space="0" w:color="auto"/>
              <w:right w:val="outset" w:sz="6" w:space="0" w:color="auto"/>
            </w:tcBorders>
          </w:tcPr>
          <w:p w14:paraId="59D55FB7" w14:textId="77777777" w:rsidR="009F1D44" w:rsidRPr="002F53B5" w:rsidRDefault="009F1D44">
            <w:pPr>
              <w:pStyle w:val="Heading3"/>
              <w:spacing w:before="0" w:after="0" w:line="390" w:lineRule="atLeast"/>
              <w:jc w:val="center"/>
              <w:rPr>
                <w:rStyle w:val="Strong"/>
                <w:rFonts w:ascii="Arial" w:hAnsi="Arial" w:cs="Arial"/>
                <w:b/>
                <w:bCs w:val="0"/>
                <w:color w:val="333333"/>
                <w:sz w:val="22"/>
                <w:szCs w:val="22"/>
              </w:rPr>
            </w:pPr>
          </w:p>
        </w:tc>
      </w:tr>
    </w:tbl>
    <w:p w14:paraId="3049161A" w14:textId="77777777" w:rsidR="009F1D44" w:rsidRPr="009F1D44" w:rsidRDefault="009F1D44" w:rsidP="002F53B5">
      <w:pPr>
        <w:ind w:left="0" w:right="0"/>
        <w:rPr>
          <w:rFonts w:asciiTheme="minorHAnsi" w:hAnsiTheme="minorHAnsi"/>
          <w:sz w:val="20"/>
          <w:szCs w:val="20"/>
        </w:rPr>
      </w:pPr>
    </w:p>
    <w:sectPr w:rsidR="009F1D44" w:rsidRPr="009F1D44" w:rsidSect="004A22C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ED183" w14:textId="77777777" w:rsidR="00394C17" w:rsidRDefault="00394C17" w:rsidP="00043A97">
      <w:r>
        <w:separator/>
      </w:r>
    </w:p>
  </w:endnote>
  <w:endnote w:type="continuationSeparator" w:id="0">
    <w:p w14:paraId="23D24643" w14:textId="77777777" w:rsidR="00394C17" w:rsidRDefault="00394C17" w:rsidP="00043A97">
      <w:r>
        <w:continuationSeparator/>
      </w:r>
    </w:p>
  </w:endnote>
  <w:endnote w:type="continuationNotice" w:id="1">
    <w:p w14:paraId="6C77293F" w14:textId="77777777" w:rsidR="00394C17" w:rsidRDefault="00394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62DC" w14:textId="77777777" w:rsidR="00611A5A" w:rsidRDefault="00611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B9D9D" w14:textId="111A3315" w:rsidR="003313AE" w:rsidRDefault="00740C89">
    <w:pPr>
      <w:pStyle w:val="Footer"/>
    </w:pPr>
    <w:r>
      <w:rPr>
        <w:noProof/>
      </w:rPr>
      <mc:AlternateContent>
        <mc:Choice Requires="wps">
          <w:drawing>
            <wp:anchor distT="0" distB="0" distL="114300" distR="114300" simplePos="0" relativeHeight="251659264" behindDoc="0" locked="0" layoutInCell="0" allowOverlap="1" wp14:anchorId="35265B3C" wp14:editId="5ADC1428">
              <wp:simplePos x="0" y="0"/>
              <wp:positionH relativeFrom="page">
                <wp:posOffset>0</wp:posOffset>
              </wp:positionH>
              <wp:positionV relativeFrom="page">
                <wp:posOffset>9594850</wp:posOffset>
              </wp:positionV>
              <wp:extent cx="7772400" cy="273050"/>
              <wp:effectExtent l="0" t="0" r="0" b="12700"/>
              <wp:wrapNone/>
              <wp:docPr id="2" name="MSIPCMdcb44e2fb948bcc1828ccd45" descr="{&quot;HashCode&quot;:-131771714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5CF2C1" w14:textId="2F24BEF3" w:rsidR="00740C89" w:rsidRPr="00B85061" w:rsidRDefault="00B85061" w:rsidP="00B85061">
                          <w:pPr>
                            <w:ind w:left="0" w:right="0"/>
                            <w:jc w:val="center"/>
                            <w:rPr>
                              <w:sz w:val="20"/>
                            </w:rPr>
                          </w:pPr>
                          <w:r w:rsidRPr="00B85061">
                            <w:rPr>
                              <w:sz w:val="20"/>
                            </w:rPr>
                            <w:t>Classified as 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265B3C" id="_x0000_t202" coordsize="21600,21600" o:spt="202" path="m,l,21600r21600,l21600,xe">
              <v:stroke joinstyle="miter"/>
              <v:path gradientshapeok="t" o:connecttype="rect"/>
            </v:shapetype>
            <v:shape id="MSIPCMdcb44e2fb948bcc1828ccd45" o:spid="_x0000_s1026" type="#_x0000_t202" alt="{&quot;HashCode&quot;:-1317717146,&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" o:allowincell="f" filled="f" stroked="f" strokeweight=".5pt">
              <v:fill o:detectmouseclick="t"/>
              <v:textbox inset=",0,,0">
                <w:txbxContent>
                  <w:p w14:paraId="5F5CF2C1" w14:textId="2F24BEF3" w:rsidR="00740C89" w:rsidRPr="00B85061" w:rsidRDefault="00B85061" w:rsidP="00B85061">
                    <w:pPr>
                      <w:ind w:left="0" w:right="0"/>
                      <w:jc w:val="center"/>
                      <w:rPr>
                        <w:sz w:val="20"/>
                      </w:rPr>
                    </w:pPr>
                    <w:r w:rsidRPr="00B85061">
                      <w:rPr>
                        <w:sz w:val="20"/>
                      </w:rPr>
                      <w:t>Classified as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D420C" w14:textId="77777777" w:rsidR="00611A5A" w:rsidRDefault="00611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10665" w14:textId="77777777" w:rsidR="00394C17" w:rsidRDefault="00394C17" w:rsidP="00043A97">
      <w:r>
        <w:separator/>
      </w:r>
    </w:p>
  </w:footnote>
  <w:footnote w:type="continuationSeparator" w:id="0">
    <w:p w14:paraId="35161D06" w14:textId="77777777" w:rsidR="00394C17" w:rsidRDefault="00394C17" w:rsidP="00043A97">
      <w:r>
        <w:continuationSeparator/>
      </w:r>
    </w:p>
  </w:footnote>
  <w:footnote w:type="continuationNotice" w:id="1">
    <w:p w14:paraId="1E5D95F9" w14:textId="77777777" w:rsidR="00394C17" w:rsidRDefault="00394C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AE7D" w14:textId="77777777" w:rsidR="00611A5A" w:rsidRDefault="00611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FDE5B" w14:textId="77777777" w:rsidR="00611A5A" w:rsidRDefault="00611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7655" w14:textId="77777777" w:rsidR="00611A5A" w:rsidRDefault="00611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4656"/>
    <w:multiLevelType w:val="hybridMultilevel"/>
    <w:tmpl w:val="A25635D0"/>
    <w:lvl w:ilvl="0" w:tplc="465E0D4C">
      <w:start w:val="1"/>
      <w:numFmt w:val="upperRoman"/>
      <w:lvlText w:val="%1."/>
      <w:lvlJc w:val="left"/>
      <w:pPr>
        <w:ind w:left="1800" w:hanging="720"/>
      </w:pPr>
      <w:rPr>
        <w:rFonts w:cs="Times New Roman"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E7AC4"/>
    <w:multiLevelType w:val="hybridMultilevel"/>
    <w:tmpl w:val="0B60BAF8"/>
    <w:lvl w:ilvl="0" w:tplc="44A02AB0">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8D457C"/>
    <w:multiLevelType w:val="hybridMultilevel"/>
    <w:tmpl w:val="DF0A36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2D43D1"/>
    <w:multiLevelType w:val="hybridMultilevel"/>
    <w:tmpl w:val="490235E8"/>
    <w:lvl w:ilvl="0" w:tplc="3378F748">
      <w:start w:val="10"/>
      <w:numFmt w:val="lowerLetter"/>
      <w:lvlText w:val="%1."/>
      <w:lvlJc w:val="left"/>
      <w:pPr>
        <w:ind w:left="2700" w:hanging="360"/>
      </w:pPr>
      <w:rPr>
        <w:rFonts w:cs="Times New Roman"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 w15:restartNumberingAfterBreak="0">
    <w:nsid w:val="466D7B34"/>
    <w:multiLevelType w:val="hybridMultilevel"/>
    <w:tmpl w:val="AFF4C1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AFE1908">
      <w:start w:val="13"/>
      <w:numFmt w:val="bullet"/>
      <w:lvlText w:val="-"/>
      <w:lvlJc w:val="left"/>
      <w:pPr>
        <w:ind w:left="3960" w:hanging="360"/>
      </w:pPr>
      <w:rPr>
        <w:rFonts w:ascii="Calibri" w:eastAsia="Calibri" w:hAnsi="Calibri"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D00DAC"/>
    <w:multiLevelType w:val="multilevel"/>
    <w:tmpl w:val="FFFFFFFF"/>
    <w:lvl w:ilvl="0">
      <w:start w:val="4"/>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abstractNum w:abstractNumId="6" w15:restartNumberingAfterBreak="0">
    <w:nsid w:val="5F2006D2"/>
    <w:multiLevelType w:val="multilevel"/>
    <w:tmpl w:val="FFFFFFFF"/>
    <w:lvl w:ilvl="0">
      <w:start w:val="1"/>
      <w:numFmt w:val="lowerLetter"/>
      <w:lvlText w:val="%1)"/>
      <w:lvlJc w:val="left"/>
      <w:pPr>
        <w:ind w:left="1800" w:firstLine="3240"/>
      </w:pPr>
      <w:rPr>
        <w:rFonts w:cs="Times New Roman"/>
      </w:rPr>
    </w:lvl>
    <w:lvl w:ilvl="1">
      <w:start w:val="1"/>
      <w:numFmt w:val="lowerLetter"/>
      <w:lvlText w:val="%2."/>
      <w:lvlJc w:val="left"/>
      <w:pPr>
        <w:ind w:left="2520" w:firstLine="4680"/>
      </w:pPr>
      <w:rPr>
        <w:rFonts w:cs="Times New Roman"/>
      </w:rPr>
    </w:lvl>
    <w:lvl w:ilvl="2">
      <w:start w:val="1"/>
      <w:numFmt w:val="lowerRoman"/>
      <w:lvlText w:val="%3."/>
      <w:lvlJc w:val="right"/>
      <w:pPr>
        <w:ind w:left="3240" w:firstLine="6300"/>
      </w:pPr>
      <w:rPr>
        <w:rFonts w:cs="Times New Roman"/>
      </w:rPr>
    </w:lvl>
    <w:lvl w:ilvl="3">
      <w:start w:val="1"/>
      <w:numFmt w:val="decimal"/>
      <w:lvlText w:val="%4."/>
      <w:lvlJc w:val="left"/>
      <w:pPr>
        <w:ind w:left="3960" w:firstLine="7560"/>
      </w:pPr>
      <w:rPr>
        <w:rFonts w:cs="Times New Roman"/>
      </w:rPr>
    </w:lvl>
    <w:lvl w:ilvl="4">
      <w:start w:val="1"/>
      <w:numFmt w:val="lowerLetter"/>
      <w:lvlText w:val="%5."/>
      <w:lvlJc w:val="left"/>
      <w:pPr>
        <w:ind w:left="4680" w:firstLine="9000"/>
      </w:pPr>
      <w:rPr>
        <w:rFonts w:cs="Times New Roman"/>
      </w:rPr>
    </w:lvl>
    <w:lvl w:ilvl="5">
      <w:start w:val="1"/>
      <w:numFmt w:val="lowerRoman"/>
      <w:lvlText w:val="%6."/>
      <w:lvlJc w:val="right"/>
      <w:pPr>
        <w:ind w:left="5400" w:firstLine="10620"/>
      </w:pPr>
      <w:rPr>
        <w:rFonts w:cs="Times New Roman"/>
      </w:rPr>
    </w:lvl>
    <w:lvl w:ilvl="6">
      <w:start w:val="1"/>
      <w:numFmt w:val="decimal"/>
      <w:lvlText w:val="%7."/>
      <w:lvlJc w:val="left"/>
      <w:pPr>
        <w:ind w:left="6120" w:firstLine="11880"/>
      </w:pPr>
      <w:rPr>
        <w:rFonts w:cs="Times New Roman"/>
      </w:rPr>
    </w:lvl>
    <w:lvl w:ilvl="7">
      <w:start w:val="1"/>
      <w:numFmt w:val="lowerLetter"/>
      <w:lvlText w:val="%8."/>
      <w:lvlJc w:val="left"/>
      <w:pPr>
        <w:ind w:left="6840" w:firstLine="13320"/>
      </w:pPr>
      <w:rPr>
        <w:rFonts w:cs="Times New Roman"/>
      </w:rPr>
    </w:lvl>
    <w:lvl w:ilvl="8">
      <w:start w:val="1"/>
      <w:numFmt w:val="lowerRoman"/>
      <w:lvlText w:val="%9."/>
      <w:lvlJc w:val="right"/>
      <w:pPr>
        <w:ind w:left="7560" w:firstLine="14940"/>
      </w:pPr>
      <w:rPr>
        <w:rFonts w:cs="Times New Roman"/>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CD"/>
    <w:rsid w:val="00012733"/>
    <w:rsid w:val="00033F8B"/>
    <w:rsid w:val="000348C8"/>
    <w:rsid w:val="00036193"/>
    <w:rsid w:val="00042056"/>
    <w:rsid w:val="000434ED"/>
    <w:rsid w:val="00043A97"/>
    <w:rsid w:val="000446FA"/>
    <w:rsid w:val="00046069"/>
    <w:rsid w:val="000479CC"/>
    <w:rsid w:val="000633C7"/>
    <w:rsid w:val="00063753"/>
    <w:rsid w:val="000657F0"/>
    <w:rsid w:val="0006602C"/>
    <w:rsid w:val="00070921"/>
    <w:rsid w:val="000771BD"/>
    <w:rsid w:val="00083334"/>
    <w:rsid w:val="00083C39"/>
    <w:rsid w:val="00083D6B"/>
    <w:rsid w:val="00094420"/>
    <w:rsid w:val="00095D63"/>
    <w:rsid w:val="000A22FB"/>
    <w:rsid w:val="000A3DD3"/>
    <w:rsid w:val="000A7419"/>
    <w:rsid w:val="000C3E07"/>
    <w:rsid w:val="000C5646"/>
    <w:rsid w:val="000D3436"/>
    <w:rsid w:val="000D38B8"/>
    <w:rsid w:val="000D6095"/>
    <w:rsid w:val="000D616C"/>
    <w:rsid w:val="000E244A"/>
    <w:rsid w:val="000F23F0"/>
    <w:rsid w:val="00102202"/>
    <w:rsid w:val="0011244C"/>
    <w:rsid w:val="0011598F"/>
    <w:rsid w:val="00120B6B"/>
    <w:rsid w:val="00123578"/>
    <w:rsid w:val="00127524"/>
    <w:rsid w:val="00127CAF"/>
    <w:rsid w:val="00134DC6"/>
    <w:rsid w:val="001436C1"/>
    <w:rsid w:val="00145B26"/>
    <w:rsid w:val="001514B5"/>
    <w:rsid w:val="00163F34"/>
    <w:rsid w:val="00164AC4"/>
    <w:rsid w:val="00170ADE"/>
    <w:rsid w:val="001856A1"/>
    <w:rsid w:val="00190619"/>
    <w:rsid w:val="00197B8F"/>
    <w:rsid w:val="001A6B82"/>
    <w:rsid w:val="001B44F7"/>
    <w:rsid w:val="001B600D"/>
    <w:rsid w:val="001B60BD"/>
    <w:rsid w:val="001C11C4"/>
    <w:rsid w:val="001D2A20"/>
    <w:rsid w:val="001D35E5"/>
    <w:rsid w:val="001D6D84"/>
    <w:rsid w:val="001E06BB"/>
    <w:rsid w:val="001E702F"/>
    <w:rsid w:val="001F0047"/>
    <w:rsid w:val="001F2426"/>
    <w:rsid w:val="00203D8C"/>
    <w:rsid w:val="002051D1"/>
    <w:rsid w:val="00216206"/>
    <w:rsid w:val="00223D5F"/>
    <w:rsid w:val="00227024"/>
    <w:rsid w:val="002272FE"/>
    <w:rsid w:val="00230FF7"/>
    <w:rsid w:val="0023346C"/>
    <w:rsid w:val="002563BC"/>
    <w:rsid w:val="00256EFD"/>
    <w:rsid w:val="00265042"/>
    <w:rsid w:val="00276683"/>
    <w:rsid w:val="00280CFF"/>
    <w:rsid w:val="00282846"/>
    <w:rsid w:val="00284D7C"/>
    <w:rsid w:val="00293F2B"/>
    <w:rsid w:val="002963FD"/>
    <w:rsid w:val="002A5E43"/>
    <w:rsid w:val="002B3798"/>
    <w:rsid w:val="002B7093"/>
    <w:rsid w:val="002C54B0"/>
    <w:rsid w:val="002C6B78"/>
    <w:rsid w:val="002C7C99"/>
    <w:rsid w:val="002E244F"/>
    <w:rsid w:val="002E2FA4"/>
    <w:rsid w:val="002F2708"/>
    <w:rsid w:val="002F2FC7"/>
    <w:rsid w:val="002F53B5"/>
    <w:rsid w:val="002F6CB8"/>
    <w:rsid w:val="00300962"/>
    <w:rsid w:val="00301742"/>
    <w:rsid w:val="003134A5"/>
    <w:rsid w:val="00313A93"/>
    <w:rsid w:val="00314F66"/>
    <w:rsid w:val="00316BFE"/>
    <w:rsid w:val="00323DEA"/>
    <w:rsid w:val="0032470E"/>
    <w:rsid w:val="003313AE"/>
    <w:rsid w:val="00335A05"/>
    <w:rsid w:val="00340717"/>
    <w:rsid w:val="00353BB3"/>
    <w:rsid w:val="00361890"/>
    <w:rsid w:val="00362231"/>
    <w:rsid w:val="003654BD"/>
    <w:rsid w:val="00367B83"/>
    <w:rsid w:val="00375E8C"/>
    <w:rsid w:val="00382457"/>
    <w:rsid w:val="00390995"/>
    <w:rsid w:val="00390FCC"/>
    <w:rsid w:val="00394C17"/>
    <w:rsid w:val="003B5923"/>
    <w:rsid w:val="003C0F09"/>
    <w:rsid w:val="003C51F3"/>
    <w:rsid w:val="003D0309"/>
    <w:rsid w:val="003D6F10"/>
    <w:rsid w:val="003E5BCF"/>
    <w:rsid w:val="003E6C90"/>
    <w:rsid w:val="003E7854"/>
    <w:rsid w:val="003F05C1"/>
    <w:rsid w:val="003F5B9F"/>
    <w:rsid w:val="003F5D70"/>
    <w:rsid w:val="00401A6B"/>
    <w:rsid w:val="00403ED9"/>
    <w:rsid w:val="004122B9"/>
    <w:rsid w:val="00413CD1"/>
    <w:rsid w:val="00414041"/>
    <w:rsid w:val="0041581A"/>
    <w:rsid w:val="00416002"/>
    <w:rsid w:val="0041661C"/>
    <w:rsid w:val="004228B7"/>
    <w:rsid w:val="00423F06"/>
    <w:rsid w:val="0042402A"/>
    <w:rsid w:val="0042544C"/>
    <w:rsid w:val="00426E11"/>
    <w:rsid w:val="004446A7"/>
    <w:rsid w:val="004466BB"/>
    <w:rsid w:val="004616FD"/>
    <w:rsid w:val="0046232F"/>
    <w:rsid w:val="004668BB"/>
    <w:rsid w:val="0047089B"/>
    <w:rsid w:val="004721A6"/>
    <w:rsid w:val="00472E92"/>
    <w:rsid w:val="00477E3A"/>
    <w:rsid w:val="004874DF"/>
    <w:rsid w:val="00495E6C"/>
    <w:rsid w:val="004A1598"/>
    <w:rsid w:val="004A17AC"/>
    <w:rsid w:val="004A22CD"/>
    <w:rsid w:val="004A257A"/>
    <w:rsid w:val="004A5B10"/>
    <w:rsid w:val="004A5E68"/>
    <w:rsid w:val="004B3E50"/>
    <w:rsid w:val="004C66F8"/>
    <w:rsid w:val="004D03FA"/>
    <w:rsid w:val="004D0E75"/>
    <w:rsid w:val="004E291E"/>
    <w:rsid w:val="004E5539"/>
    <w:rsid w:val="004F4778"/>
    <w:rsid w:val="005012C5"/>
    <w:rsid w:val="005023E4"/>
    <w:rsid w:val="00515792"/>
    <w:rsid w:val="005222B4"/>
    <w:rsid w:val="00527D26"/>
    <w:rsid w:val="00531B1A"/>
    <w:rsid w:val="00534452"/>
    <w:rsid w:val="00542985"/>
    <w:rsid w:val="00544F54"/>
    <w:rsid w:val="00553884"/>
    <w:rsid w:val="0055798E"/>
    <w:rsid w:val="00557FFA"/>
    <w:rsid w:val="0056336F"/>
    <w:rsid w:val="0057273D"/>
    <w:rsid w:val="005915E3"/>
    <w:rsid w:val="00592BC4"/>
    <w:rsid w:val="005A0A3A"/>
    <w:rsid w:val="005A5BB3"/>
    <w:rsid w:val="005C19CA"/>
    <w:rsid w:val="005C2433"/>
    <w:rsid w:val="005C69E3"/>
    <w:rsid w:val="005D4B50"/>
    <w:rsid w:val="005E03CD"/>
    <w:rsid w:val="005F04F1"/>
    <w:rsid w:val="005F6EC7"/>
    <w:rsid w:val="00603E38"/>
    <w:rsid w:val="006046B8"/>
    <w:rsid w:val="00604FC9"/>
    <w:rsid w:val="00611A5A"/>
    <w:rsid w:val="00612850"/>
    <w:rsid w:val="00612FC5"/>
    <w:rsid w:val="00621998"/>
    <w:rsid w:val="00623715"/>
    <w:rsid w:val="006253F4"/>
    <w:rsid w:val="00644D05"/>
    <w:rsid w:val="00645C32"/>
    <w:rsid w:val="00650E30"/>
    <w:rsid w:val="006516B2"/>
    <w:rsid w:val="00653923"/>
    <w:rsid w:val="00654525"/>
    <w:rsid w:val="00661134"/>
    <w:rsid w:val="006816DE"/>
    <w:rsid w:val="00684F9A"/>
    <w:rsid w:val="006A0CFC"/>
    <w:rsid w:val="006A27A1"/>
    <w:rsid w:val="006A35A9"/>
    <w:rsid w:val="006C7279"/>
    <w:rsid w:val="006E5338"/>
    <w:rsid w:val="006F7708"/>
    <w:rsid w:val="0070638F"/>
    <w:rsid w:val="007145D0"/>
    <w:rsid w:val="00714699"/>
    <w:rsid w:val="00732B63"/>
    <w:rsid w:val="00736418"/>
    <w:rsid w:val="00740C89"/>
    <w:rsid w:val="00754724"/>
    <w:rsid w:val="00757F4B"/>
    <w:rsid w:val="007663C3"/>
    <w:rsid w:val="00770462"/>
    <w:rsid w:val="00770EDD"/>
    <w:rsid w:val="00774E42"/>
    <w:rsid w:val="0077762B"/>
    <w:rsid w:val="007809B7"/>
    <w:rsid w:val="00781DF5"/>
    <w:rsid w:val="0079465B"/>
    <w:rsid w:val="00797C4B"/>
    <w:rsid w:val="007A6ED6"/>
    <w:rsid w:val="007A7653"/>
    <w:rsid w:val="007B1559"/>
    <w:rsid w:val="007C4E4E"/>
    <w:rsid w:val="007C69AE"/>
    <w:rsid w:val="007C7730"/>
    <w:rsid w:val="007D4BD1"/>
    <w:rsid w:val="007E260A"/>
    <w:rsid w:val="00807F15"/>
    <w:rsid w:val="008122B2"/>
    <w:rsid w:val="008161EC"/>
    <w:rsid w:val="008244C0"/>
    <w:rsid w:val="008259C8"/>
    <w:rsid w:val="00832243"/>
    <w:rsid w:val="008421C9"/>
    <w:rsid w:val="00845AD6"/>
    <w:rsid w:val="0084654B"/>
    <w:rsid w:val="00850C8B"/>
    <w:rsid w:val="008511D0"/>
    <w:rsid w:val="00854897"/>
    <w:rsid w:val="00872DD2"/>
    <w:rsid w:val="00874D86"/>
    <w:rsid w:val="00882829"/>
    <w:rsid w:val="00883F11"/>
    <w:rsid w:val="008868A2"/>
    <w:rsid w:val="008878B0"/>
    <w:rsid w:val="00895D13"/>
    <w:rsid w:val="008962B6"/>
    <w:rsid w:val="008A5AF9"/>
    <w:rsid w:val="008A6D61"/>
    <w:rsid w:val="008C1279"/>
    <w:rsid w:val="008C672D"/>
    <w:rsid w:val="008D7531"/>
    <w:rsid w:val="008E0AD3"/>
    <w:rsid w:val="009029DC"/>
    <w:rsid w:val="00903C82"/>
    <w:rsid w:val="0090441D"/>
    <w:rsid w:val="00905D7A"/>
    <w:rsid w:val="00926D2E"/>
    <w:rsid w:val="00926F85"/>
    <w:rsid w:val="009319C3"/>
    <w:rsid w:val="00941C8E"/>
    <w:rsid w:val="00943BCA"/>
    <w:rsid w:val="00944201"/>
    <w:rsid w:val="00945E2F"/>
    <w:rsid w:val="009475AD"/>
    <w:rsid w:val="0095505B"/>
    <w:rsid w:val="00967F6D"/>
    <w:rsid w:val="00970F34"/>
    <w:rsid w:val="00976CC8"/>
    <w:rsid w:val="009865C3"/>
    <w:rsid w:val="00991C92"/>
    <w:rsid w:val="00994AF8"/>
    <w:rsid w:val="00995BC4"/>
    <w:rsid w:val="009B5B83"/>
    <w:rsid w:val="009C16E3"/>
    <w:rsid w:val="009C74C0"/>
    <w:rsid w:val="009D2B3B"/>
    <w:rsid w:val="009E046F"/>
    <w:rsid w:val="009E1986"/>
    <w:rsid w:val="009F1D44"/>
    <w:rsid w:val="009F23B0"/>
    <w:rsid w:val="009F358F"/>
    <w:rsid w:val="009F6B06"/>
    <w:rsid w:val="00A029B1"/>
    <w:rsid w:val="00A04D9A"/>
    <w:rsid w:val="00A123C2"/>
    <w:rsid w:val="00A21E4D"/>
    <w:rsid w:val="00A2414D"/>
    <w:rsid w:val="00A27222"/>
    <w:rsid w:val="00A32D76"/>
    <w:rsid w:val="00A335BE"/>
    <w:rsid w:val="00A36CD1"/>
    <w:rsid w:val="00A44F65"/>
    <w:rsid w:val="00A46041"/>
    <w:rsid w:val="00A51948"/>
    <w:rsid w:val="00A71671"/>
    <w:rsid w:val="00A72B62"/>
    <w:rsid w:val="00A761C5"/>
    <w:rsid w:val="00A908C3"/>
    <w:rsid w:val="00AA6E72"/>
    <w:rsid w:val="00AA772A"/>
    <w:rsid w:val="00AB27CF"/>
    <w:rsid w:val="00AC2A6F"/>
    <w:rsid w:val="00AC7B04"/>
    <w:rsid w:val="00AD1381"/>
    <w:rsid w:val="00AE7FA7"/>
    <w:rsid w:val="00AF675A"/>
    <w:rsid w:val="00B037BA"/>
    <w:rsid w:val="00B24975"/>
    <w:rsid w:val="00B410AF"/>
    <w:rsid w:val="00B4446C"/>
    <w:rsid w:val="00B44D21"/>
    <w:rsid w:val="00B56BA0"/>
    <w:rsid w:val="00B653F3"/>
    <w:rsid w:val="00B6621B"/>
    <w:rsid w:val="00B7033B"/>
    <w:rsid w:val="00B750EA"/>
    <w:rsid w:val="00B85061"/>
    <w:rsid w:val="00BA1ECF"/>
    <w:rsid w:val="00BA4A90"/>
    <w:rsid w:val="00BB00F9"/>
    <w:rsid w:val="00BB38CB"/>
    <w:rsid w:val="00BD6FBC"/>
    <w:rsid w:val="00BD7CC1"/>
    <w:rsid w:val="00BF45DB"/>
    <w:rsid w:val="00BF4918"/>
    <w:rsid w:val="00BF706E"/>
    <w:rsid w:val="00C134BE"/>
    <w:rsid w:val="00C13CA8"/>
    <w:rsid w:val="00C14760"/>
    <w:rsid w:val="00C165AC"/>
    <w:rsid w:val="00C21B92"/>
    <w:rsid w:val="00C32858"/>
    <w:rsid w:val="00C355DE"/>
    <w:rsid w:val="00C46076"/>
    <w:rsid w:val="00C577A7"/>
    <w:rsid w:val="00C734F1"/>
    <w:rsid w:val="00C76CFB"/>
    <w:rsid w:val="00C81988"/>
    <w:rsid w:val="00C8308C"/>
    <w:rsid w:val="00C83EA4"/>
    <w:rsid w:val="00C84BFD"/>
    <w:rsid w:val="00C936A5"/>
    <w:rsid w:val="00C93BD7"/>
    <w:rsid w:val="00CA1E6F"/>
    <w:rsid w:val="00CA289B"/>
    <w:rsid w:val="00CB11E4"/>
    <w:rsid w:val="00CB2FAE"/>
    <w:rsid w:val="00CB3A75"/>
    <w:rsid w:val="00CC52E0"/>
    <w:rsid w:val="00CD7616"/>
    <w:rsid w:val="00CF3797"/>
    <w:rsid w:val="00D02353"/>
    <w:rsid w:val="00D035C1"/>
    <w:rsid w:val="00D102F5"/>
    <w:rsid w:val="00D303CC"/>
    <w:rsid w:val="00D31B5E"/>
    <w:rsid w:val="00D358B8"/>
    <w:rsid w:val="00D4381C"/>
    <w:rsid w:val="00D54C01"/>
    <w:rsid w:val="00D5765F"/>
    <w:rsid w:val="00D704DF"/>
    <w:rsid w:val="00D87F2F"/>
    <w:rsid w:val="00DA67AF"/>
    <w:rsid w:val="00DA7E49"/>
    <w:rsid w:val="00DB7396"/>
    <w:rsid w:val="00DD1F8F"/>
    <w:rsid w:val="00DE0158"/>
    <w:rsid w:val="00DE0BC5"/>
    <w:rsid w:val="00DE3420"/>
    <w:rsid w:val="00E10153"/>
    <w:rsid w:val="00E15A62"/>
    <w:rsid w:val="00E16460"/>
    <w:rsid w:val="00E20AD2"/>
    <w:rsid w:val="00E25B31"/>
    <w:rsid w:val="00E3055C"/>
    <w:rsid w:val="00E340A7"/>
    <w:rsid w:val="00E358EA"/>
    <w:rsid w:val="00E37DC5"/>
    <w:rsid w:val="00E4610A"/>
    <w:rsid w:val="00E5131E"/>
    <w:rsid w:val="00E516C4"/>
    <w:rsid w:val="00E57C41"/>
    <w:rsid w:val="00E625DA"/>
    <w:rsid w:val="00E674C4"/>
    <w:rsid w:val="00E92996"/>
    <w:rsid w:val="00EB55A8"/>
    <w:rsid w:val="00EC25A8"/>
    <w:rsid w:val="00EC476A"/>
    <w:rsid w:val="00EC495F"/>
    <w:rsid w:val="00EC5A61"/>
    <w:rsid w:val="00EC64D7"/>
    <w:rsid w:val="00ED05C8"/>
    <w:rsid w:val="00ED105D"/>
    <w:rsid w:val="00ED660D"/>
    <w:rsid w:val="00EE1531"/>
    <w:rsid w:val="00EE1B7E"/>
    <w:rsid w:val="00EE5122"/>
    <w:rsid w:val="00EF4919"/>
    <w:rsid w:val="00F017B8"/>
    <w:rsid w:val="00F07CE0"/>
    <w:rsid w:val="00F12D43"/>
    <w:rsid w:val="00F2410F"/>
    <w:rsid w:val="00F251D3"/>
    <w:rsid w:val="00F42DD0"/>
    <w:rsid w:val="00F47CB7"/>
    <w:rsid w:val="00F52176"/>
    <w:rsid w:val="00F57CCC"/>
    <w:rsid w:val="00F63285"/>
    <w:rsid w:val="00F74E52"/>
    <w:rsid w:val="00F7798F"/>
    <w:rsid w:val="00F917B4"/>
    <w:rsid w:val="00FA416E"/>
    <w:rsid w:val="00FC5CCB"/>
    <w:rsid w:val="00FD39C1"/>
    <w:rsid w:val="00FE2E1F"/>
    <w:rsid w:val="00FE303E"/>
    <w:rsid w:val="00FE58B0"/>
    <w:rsid w:val="00FF0F47"/>
    <w:rsid w:val="00FF4976"/>
    <w:rsid w:val="087A27AA"/>
    <w:rsid w:val="22342954"/>
    <w:rsid w:val="6398B45D"/>
    <w:rsid w:val="6D768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8E0373"/>
  <w15:docId w15:val="{9A8188B4-DC3D-6B46-9441-FC5CF43A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5A8"/>
    <w:pPr>
      <w:ind w:left="720" w:right="720"/>
    </w:pPr>
    <w:rPr>
      <w:color w:val="000000"/>
      <w:sz w:val="22"/>
      <w:szCs w:val="22"/>
    </w:rPr>
  </w:style>
  <w:style w:type="paragraph" w:styleId="Heading1">
    <w:name w:val="heading 1"/>
    <w:basedOn w:val="Normal1"/>
    <w:next w:val="Normal1"/>
    <w:link w:val="Heading1Char"/>
    <w:uiPriority w:val="99"/>
    <w:qFormat/>
    <w:rsid w:val="004A22CD"/>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4A22CD"/>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4A22CD"/>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4A22CD"/>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4A22CD"/>
    <w:pPr>
      <w:keepNext/>
      <w:keepLines/>
      <w:spacing w:before="220" w:after="40"/>
      <w:outlineLvl w:val="4"/>
    </w:pPr>
    <w:rPr>
      <w:b/>
    </w:rPr>
  </w:style>
  <w:style w:type="paragraph" w:styleId="Heading6">
    <w:name w:val="heading 6"/>
    <w:basedOn w:val="Normal1"/>
    <w:next w:val="Normal1"/>
    <w:link w:val="Heading6Char"/>
    <w:uiPriority w:val="99"/>
    <w:qFormat/>
    <w:rsid w:val="004A22C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12FC5"/>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612FC5"/>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612FC5"/>
    <w:rPr>
      <w:rFonts w:ascii="Cambria" w:hAnsi="Cambria" w:cs="Times New Roman"/>
      <w:b/>
      <w:bCs/>
      <w:color w:val="000000"/>
      <w:sz w:val="26"/>
      <w:szCs w:val="26"/>
    </w:rPr>
  </w:style>
  <w:style w:type="character" w:customStyle="1" w:styleId="Heading4Char">
    <w:name w:val="Heading 4 Char"/>
    <w:link w:val="Heading4"/>
    <w:uiPriority w:val="99"/>
    <w:semiHidden/>
    <w:locked/>
    <w:rsid w:val="00612FC5"/>
    <w:rPr>
      <w:rFonts w:ascii="Calibri" w:hAnsi="Calibri" w:cs="Times New Roman"/>
      <w:b/>
      <w:bCs/>
      <w:color w:val="000000"/>
      <w:sz w:val="28"/>
      <w:szCs w:val="28"/>
    </w:rPr>
  </w:style>
  <w:style w:type="character" w:customStyle="1" w:styleId="Heading5Char">
    <w:name w:val="Heading 5 Char"/>
    <w:link w:val="Heading5"/>
    <w:uiPriority w:val="99"/>
    <w:semiHidden/>
    <w:locked/>
    <w:rsid w:val="00612FC5"/>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612FC5"/>
    <w:rPr>
      <w:rFonts w:ascii="Calibri" w:hAnsi="Calibri" w:cs="Times New Roman"/>
      <w:b/>
      <w:bCs/>
      <w:color w:val="000000"/>
    </w:rPr>
  </w:style>
  <w:style w:type="paragraph" w:customStyle="1" w:styleId="Normal1">
    <w:name w:val="Normal1"/>
    <w:uiPriority w:val="99"/>
    <w:rsid w:val="004A22CD"/>
    <w:pPr>
      <w:ind w:left="720" w:right="720"/>
    </w:pPr>
    <w:rPr>
      <w:color w:val="000000"/>
      <w:sz w:val="22"/>
      <w:szCs w:val="22"/>
    </w:rPr>
  </w:style>
  <w:style w:type="paragraph" w:styleId="Title">
    <w:name w:val="Title"/>
    <w:basedOn w:val="Normal1"/>
    <w:next w:val="Normal1"/>
    <w:link w:val="TitleChar"/>
    <w:uiPriority w:val="99"/>
    <w:qFormat/>
    <w:rsid w:val="004A22CD"/>
    <w:pPr>
      <w:keepNext/>
      <w:keepLines/>
      <w:spacing w:before="480" w:after="120"/>
    </w:pPr>
    <w:rPr>
      <w:b/>
      <w:sz w:val="72"/>
      <w:szCs w:val="72"/>
    </w:rPr>
  </w:style>
  <w:style w:type="character" w:customStyle="1" w:styleId="TitleChar">
    <w:name w:val="Title Char"/>
    <w:link w:val="Title"/>
    <w:uiPriority w:val="99"/>
    <w:locked/>
    <w:rsid w:val="00612FC5"/>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4A22CD"/>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sid w:val="00612FC5"/>
    <w:rPr>
      <w:rFonts w:ascii="Cambria" w:hAnsi="Cambria" w:cs="Times New Roman"/>
      <w:color w:val="000000"/>
      <w:sz w:val="24"/>
      <w:szCs w:val="24"/>
    </w:rPr>
  </w:style>
  <w:style w:type="paragraph" w:styleId="ListParagraph">
    <w:name w:val="List Paragraph"/>
    <w:basedOn w:val="Normal"/>
    <w:uiPriority w:val="34"/>
    <w:qFormat/>
    <w:rsid w:val="00807F15"/>
    <w:pPr>
      <w:contextualSpacing/>
    </w:pPr>
  </w:style>
  <w:style w:type="character" w:customStyle="1" w:styleId="tx">
    <w:name w:val="tx"/>
    <w:basedOn w:val="DefaultParagraphFont"/>
    <w:rsid w:val="007809B7"/>
  </w:style>
  <w:style w:type="character" w:styleId="Hyperlink">
    <w:name w:val="Hyperlink"/>
    <w:basedOn w:val="DefaultParagraphFont"/>
    <w:uiPriority w:val="99"/>
    <w:unhideWhenUsed/>
    <w:rsid w:val="00653923"/>
    <w:rPr>
      <w:color w:val="0000FF" w:themeColor="hyperlink"/>
      <w:u w:val="single"/>
    </w:rPr>
  </w:style>
  <w:style w:type="paragraph" w:styleId="BalloonText">
    <w:name w:val="Balloon Text"/>
    <w:basedOn w:val="Normal"/>
    <w:link w:val="BalloonTextChar"/>
    <w:uiPriority w:val="99"/>
    <w:semiHidden/>
    <w:unhideWhenUsed/>
    <w:rsid w:val="00D30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CC"/>
    <w:rPr>
      <w:rFonts w:ascii="Segoe UI" w:hAnsi="Segoe UI" w:cs="Segoe UI"/>
      <w:color w:val="000000"/>
      <w:sz w:val="18"/>
      <w:szCs w:val="18"/>
    </w:rPr>
  </w:style>
  <w:style w:type="paragraph" w:styleId="Header">
    <w:name w:val="header"/>
    <w:basedOn w:val="Normal"/>
    <w:link w:val="HeaderChar"/>
    <w:uiPriority w:val="99"/>
    <w:unhideWhenUsed/>
    <w:rsid w:val="00043A97"/>
    <w:pPr>
      <w:tabs>
        <w:tab w:val="center" w:pos="4680"/>
        <w:tab w:val="right" w:pos="9360"/>
      </w:tabs>
    </w:pPr>
  </w:style>
  <w:style w:type="character" w:customStyle="1" w:styleId="HeaderChar">
    <w:name w:val="Header Char"/>
    <w:basedOn w:val="DefaultParagraphFont"/>
    <w:link w:val="Header"/>
    <w:uiPriority w:val="99"/>
    <w:rsid w:val="00043A97"/>
    <w:rPr>
      <w:color w:val="000000"/>
      <w:sz w:val="22"/>
      <w:szCs w:val="22"/>
    </w:rPr>
  </w:style>
  <w:style w:type="paragraph" w:styleId="Footer">
    <w:name w:val="footer"/>
    <w:basedOn w:val="Normal"/>
    <w:link w:val="FooterChar"/>
    <w:uiPriority w:val="99"/>
    <w:unhideWhenUsed/>
    <w:rsid w:val="00043A97"/>
    <w:pPr>
      <w:tabs>
        <w:tab w:val="center" w:pos="4680"/>
        <w:tab w:val="right" w:pos="9360"/>
      </w:tabs>
    </w:pPr>
  </w:style>
  <w:style w:type="character" w:customStyle="1" w:styleId="FooterChar">
    <w:name w:val="Footer Char"/>
    <w:basedOn w:val="DefaultParagraphFont"/>
    <w:link w:val="Footer"/>
    <w:uiPriority w:val="99"/>
    <w:rsid w:val="00043A97"/>
    <w:rPr>
      <w:color w:val="000000"/>
      <w:sz w:val="22"/>
      <w:szCs w:val="22"/>
    </w:rPr>
  </w:style>
  <w:style w:type="paragraph" w:styleId="NormalWeb">
    <w:name w:val="Normal (Web)"/>
    <w:basedOn w:val="Normal"/>
    <w:uiPriority w:val="99"/>
    <w:unhideWhenUsed/>
    <w:rsid w:val="000A3DD3"/>
    <w:pPr>
      <w:spacing w:before="100" w:beforeAutospacing="1" w:after="100" w:afterAutospacing="1"/>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9F1D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6260">
      <w:bodyDiv w:val="1"/>
      <w:marLeft w:val="0"/>
      <w:marRight w:val="0"/>
      <w:marTop w:val="0"/>
      <w:marBottom w:val="0"/>
      <w:divBdr>
        <w:top w:val="none" w:sz="0" w:space="0" w:color="auto"/>
        <w:left w:val="none" w:sz="0" w:space="0" w:color="auto"/>
        <w:bottom w:val="none" w:sz="0" w:space="0" w:color="auto"/>
        <w:right w:val="none" w:sz="0" w:space="0" w:color="auto"/>
      </w:divBdr>
    </w:div>
    <w:div w:id="106853551">
      <w:bodyDiv w:val="1"/>
      <w:marLeft w:val="0"/>
      <w:marRight w:val="0"/>
      <w:marTop w:val="0"/>
      <w:marBottom w:val="0"/>
      <w:divBdr>
        <w:top w:val="none" w:sz="0" w:space="0" w:color="auto"/>
        <w:left w:val="none" w:sz="0" w:space="0" w:color="auto"/>
        <w:bottom w:val="none" w:sz="0" w:space="0" w:color="auto"/>
        <w:right w:val="none" w:sz="0" w:space="0" w:color="auto"/>
      </w:divBdr>
      <w:divsChild>
        <w:div w:id="686104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346040">
              <w:marLeft w:val="0"/>
              <w:marRight w:val="0"/>
              <w:marTop w:val="0"/>
              <w:marBottom w:val="0"/>
              <w:divBdr>
                <w:top w:val="none" w:sz="0" w:space="0" w:color="auto"/>
                <w:left w:val="none" w:sz="0" w:space="0" w:color="auto"/>
                <w:bottom w:val="none" w:sz="0" w:space="0" w:color="auto"/>
                <w:right w:val="none" w:sz="0" w:space="0" w:color="auto"/>
              </w:divBdr>
              <w:divsChild>
                <w:div w:id="173257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63327">
      <w:bodyDiv w:val="1"/>
      <w:marLeft w:val="0"/>
      <w:marRight w:val="0"/>
      <w:marTop w:val="0"/>
      <w:marBottom w:val="0"/>
      <w:divBdr>
        <w:top w:val="none" w:sz="0" w:space="0" w:color="auto"/>
        <w:left w:val="none" w:sz="0" w:space="0" w:color="auto"/>
        <w:bottom w:val="none" w:sz="0" w:space="0" w:color="auto"/>
        <w:right w:val="none" w:sz="0" w:space="0" w:color="auto"/>
      </w:divBdr>
    </w:div>
    <w:div w:id="1010761748">
      <w:bodyDiv w:val="1"/>
      <w:marLeft w:val="0"/>
      <w:marRight w:val="0"/>
      <w:marTop w:val="0"/>
      <w:marBottom w:val="0"/>
      <w:divBdr>
        <w:top w:val="none" w:sz="0" w:space="0" w:color="auto"/>
        <w:left w:val="none" w:sz="0" w:space="0" w:color="auto"/>
        <w:bottom w:val="none" w:sz="0" w:space="0" w:color="auto"/>
        <w:right w:val="none" w:sz="0" w:space="0" w:color="auto"/>
      </w:divBdr>
    </w:div>
    <w:div w:id="1040516462">
      <w:bodyDiv w:val="1"/>
      <w:marLeft w:val="0"/>
      <w:marRight w:val="0"/>
      <w:marTop w:val="0"/>
      <w:marBottom w:val="0"/>
      <w:divBdr>
        <w:top w:val="none" w:sz="0" w:space="0" w:color="auto"/>
        <w:left w:val="none" w:sz="0" w:space="0" w:color="auto"/>
        <w:bottom w:val="none" w:sz="0" w:space="0" w:color="auto"/>
        <w:right w:val="none" w:sz="0" w:space="0" w:color="auto"/>
      </w:divBdr>
    </w:div>
    <w:div w:id="1643387525">
      <w:bodyDiv w:val="1"/>
      <w:marLeft w:val="0"/>
      <w:marRight w:val="0"/>
      <w:marTop w:val="0"/>
      <w:marBottom w:val="0"/>
      <w:divBdr>
        <w:top w:val="none" w:sz="0" w:space="0" w:color="auto"/>
        <w:left w:val="none" w:sz="0" w:space="0" w:color="auto"/>
        <w:bottom w:val="none" w:sz="0" w:space="0" w:color="auto"/>
        <w:right w:val="none" w:sz="0" w:space="0" w:color="auto"/>
      </w:divBdr>
    </w:div>
    <w:div w:id="1936280188">
      <w:bodyDiv w:val="1"/>
      <w:marLeft w:val="0"/>
      <w:marRight w:val="0"/>
      <w:marTop w:val="0"/>
      <w:marBottom w:val="0"/>
      <w:divBdr>
        <w:top w:val="none" w:sz="0" w:space="0" w:color="auto"/>
        <w:left w:val="none" w:sz="0" w:space="0" w:color="auto"/>
        <w:bottom w:val="none" w:sz="0" w:space="0" w:color="auto"/>
        <w:right w:val="none" w:sz="0" w:space="0" w:color="auto"/>
      </w:divBdr>
    </w:div>
    <w:div w:id="1960064897">
      <w:bodyDiv w:val="1"/>
      <w:marLeft w:val="0"/>
      <w:marRight w:val="0"/>
      <w:marTop w:val="0"/>
      <w:marBottom w:val="0"/>
      <w:divBdr>
        <w:top w:val="none" w:sz="0" w:space="0" w:color="auto"/>
        <w:left w:val="none" w:sz="0" w:space="0" w:color="auto"/>
        <w:bottom w:val="none" w:sz="0" w:space="0" w:color="auto"/>
        <w:right w:val="none" w:sz="0" w:space="0" w:color="auto"/>
      </w:divBdr>
    </w:div>
    <w:div w:id="21051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ECE43-600A-4BEC-B173-069574BB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IZAAK WALTON LEAGUE, AMES CHAPTER</vt:lpstr>
    </vt:vector>
  </TitlesOfParts>
  <Company>Iowa State University</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IZAAK WALTON LEAGUE, AMES CHAPTER</dc:title>
  <dc:creator>Carrol McCracken</dc:creator>
  <cp:lastModifiedBy>Mauton, Michael L [EIT]</cp:lastModifiedBy>
  <cp:revision>11</cp:revision>
  <cp:lastPrinted>2019-09-03T22:38:00Z</cp:lastPrinted>
  <dcterms:created xsi:type="dcterms:W3CDTF">2020-04-07T22:59:00Z</dcterms:created>
  <dcterms:modified xsi:type="dcterms:W3CDTF">2020-04-30T14:57:00Z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adc7b7-38c7-4a29-95ac-3488072af71c_Enabled">
    <vt:lpwstr>true</vt:lpwstr>
  </property>
  <property fmtid="{D5CDD505-2E9C-101B-9397-08002B2CF9AE}" pid="3" name="MSIP_Label_09adc7b7-38c7-4a29-95ac-3488072af71c_SetDate">
    <vt:lpwstr>2020-03-03T17:20:35Z</vt:lpwstr>
  </property>
  <property fmtid="{D5CDD505-2E9C-101B-9397-08002B2CF9AE}" pid="4" name="MSIP_Label_09adc7b7-38c7-4a29-95ac-3488072af71c_Method">
    <vt:lpwstr>Privileged</vt:lpwstr>
  </property>
  <property fmtid="{D5CDD505-2E9C-101B-9397-08002B2CF9AE}" pid="5" name="MSIP_Label_09adc7b7-38c7-4a29-95ac-3488072af71c_Name">
    <vt:lpwstr>- Public -</vt:lpwstr>
  </property>
  <property fmtid="{D5CDD505-2E9C-101B-9397-08002B2CF9AE}" pid="6" name="MSIP_Label_09adc7b7-38c7-4a29-95ac-3488072af71c_SiteId">
    <vt:lpwstr>097464b8-069c-453e-9254-c17ec707310d</vt:lpwstr>
  </property>
  <property fmtid="{D5CDD505-2E9C-101B-9397-08002B2CF9AE}" pid="7" name="MSIP_Label_09adc7b7-38c7-4a29-95ac-3488072af71c_ActionId">
    <vt:lpwstr>b81d8b59-6f6c-4443-b126-000021d69325</vt:lpwstr>
  </property>
  <property fmtid="{D5CDD505-2E9C-101B-9397-08002B2CF9AE}" pid="8" name="MSIP_Label_09adc7b7-38c7-4a29-95ac-3488072af71c_ContentBits">
    <vt:lpwstr>2</vt:lpwstr>
  </property>
</Properties>
</file>